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16F" w:rsidRPr="006A5718" w:rsidRDefault="00D11F6F" w:rsidP="00C45863">
      <w:pPr>
        <w:spacing w:line="276" w:lineRule="auto"/>
        <w:jc w:val="center"/>
        <w:rPr>
          <w:b/>
          <w:sz w:val="30"/>
          <w:szCs w:val="30"/>
        </w:rPr>
      </w:pPr>
      <w:r>
        <w:rPr>
          <w:rFonts w:asciiTheme="minorEastAsia" w:hAnsiTheme="minorEastAsia" w:hint="eastAsia"/>
          <w:b/>
          <w:sz w:val="30"/>
          <w:szCs w:val="30"/>
        </w:rPr>
        <w:t>35</w:t>
      </w:r>
      <w:r w:rsidR="00291D1D">
        <w:rPr>
          <w:rFonts w:asciiTheme="minorEastAsia" w:hAnsiTheme="minorEastAsia" w:hint="eastAsia"/>
          <w:b/>
          <w:sz w:val="30"/>
          <w:szCs w:val="30"/>
        </w:rPr>
        <w:t xml:space="preserve"> </w:t>
      </w:r>
      <w:r w:rsidR="00DF7739">
        <w:rPr>
          <w:rFonts w:asciiTheme="minorEastAsia" w:hAnsiTheme="minorEastAsia" w:hint="eastAsia"/>
          <w:b/>
          <w:sz w:val="30"/>
          <w:szCs w:val="30"/>
        </w:rPr>
        <w:t>神奇丹参闯世界</w:t>
      </w:r>
    </w:p>
    <w:p w:rsidR="0077716F" w:rsidRPr="00C45863" w:rsidRDefault="00107AB2" w:rsidP="00C45863">
      <w:pPr>
        <w:spacing w:line="276" w:lineRule="auto"/>
        <w:jc w:val="center"/>
        <w:rPr>
          <w:szCs w:val="24"/>
        </w:rPr>
      </w:pPr>
      <w:r w:rsidRPr="00C45863">
        <w:rPr>
          <w:rFonts w:hint="eastAsia"/>
          <w:szCs w:val="24"/>
        </w:rPr>
        <w:t>杭师大东城小学</w:t>
      </w:r>
      <w:r w:rsidR="00291D1D">
        <w:rPr>
          <w:rFonts w:hint="eastAsia"/>
          <w:szCs w:val="24"/>
        </w:rPr>
        <w:t xml:space="preserve">  </w:t>
      </w:r>
      <w:r w:rsidRPr="00C45863">
        <w:rPr>
          <w:rFonts w:hint="eastAsia"/>
          <w:szCs w:val="24"/>
        </w:rPr>
        <w:t>张乐</w:t>
      </w:r>
    </w:p>
    <w:p w:rsidR="0077716F" w:rsidRDefault="0077716F" w:rsidP="000E22D3">
      <w:pPr>
        <w:spacing w:line="276" w:lineRule="auto"/>
        <w:ind w:firstLineChars="200" w:firstLine="482"/>
        <w:rPr>
          <w:sz w:val="24"/>
          <w:szCs w:val="24"/>
        </w:rPr>
      </w:pPr>
      <w:r w:rsidRPr="009909D2">
        <w:rPr>
          <w:rFonts w:hint="eastAsia"/>
          <w:b/>
          <w:sz w:val="24"/>
          <w:szCs w:val="24"/>
        </w:rPr>
        <w:t>一、教材分析</w:t>
      </w:r>
    </w:p>
    <w:p w:rsidR="001D1164" w:rsidRDefault="001D1164" w:rsidP="000E22D3">
      <w:pPr>
        <w:spacing w:line="276" w:lineRule="auto"/>
        <w:ind w:firstLineChars="200" w:firstLine="480"/>
        <w:rPr>
          <w:sz w:val="24"/>
          <w:szCs w:val="24"/>
        </w:rPr>
      </w:pPr>
      <w:r>
        <w:rPr>
          <w:sz w:val="24"/>
          <w:szCs w:val="24"/>
        </w:rPr>
        <w:t>本课是</w:t>
      </w:r>
      <w:r>
        <w:rPr>
          <w:rFonts w:hint="eastAsia"/>
          <w:sz w:val="24"/>
          <w:szCs w:val="24"/>
        </w:rPr>
        <w:t>《中医药与健康》第</w:t>
      </w:r>
      <w:r w:rsidR="00DF7739">
        <w:rPr>
          <w:rFonts w:hint="eastAsia"/>
          <w:sz w:val="24"/>
          <w:szCs w:val="24"/>
        </w:rPr>
        <w:t>九</w:t>
      </w:r>
      <w:r>
        <w:rPr>
          <w:rFonts w:hint="eastAsia"/>
          <w:sz w:val="24"/>
          <w:szCs w:val="24"/>
        </w:rPr>
        <w:t>单元《</w:t>
      </w:r>
      <w:r w:rsidR="00DF7739">
        <w:rPr>
          <w:rFonts w:hint="eastAsia"/>
          <w:sz w:val="24"/>
          <w:szCs w:val="24"/>
        </w:rPr>
        <w:t>挖掘中药的瑰宝</w:t>
      </w:r>
      <w:r>
        <w:rPr>
          <w:rFonts w:hint="eastAsia"/>
          <w:sz w:val="24"/>
          <w:szCs w:val="24"/>
        </w:rPr>
        <w:t>》的第</w:t>
      </w:r>
      <w:r w:rsidR="00DF7739">
        <w:rPr>
          <w:rFonts w:hint="eastAsia"/>
          <w:sz w:val="24"/>
          <w:szCs w:val="24"/>
        </w:rPr>
        <w:t>三</w:t>
      </w:r>
      <w:r>
        <w:rPr>
          <w:rFonts w:hint="eastAsia"/>
          <w:sz w:val="24"/>
          <w:szCs w:val="24"/>
        </w:rPr>
        <w:t>课</w:t>
      </w:r>
      <w:r w:rsidR="00940A62">
        <w:rPr>
          <w:rFonts w:hint="eastAsia"/>
          <w:sz w:val="24"/>
          <w:szCs w:val="24"/>
        </w:rPr>
        <w:t>。</w:t>
      </w:r>
      <w:r w:rsidR="00DF7739">
        <w:rPr>
          <w:rFonts w:hint="eastAsia"/>
          <w:sz w:val="24"/>
          <w:szCs w:val="24"/>
        </w:rPr>
        <w:t>丹参</w:t>
      </w:r>
      <w:r w:rsidR="00DF7739" w:rsidRPr="00DF7739">
        <w:rPr>
          <w:rFonts w:hint="eastAsia"/>
          <w:sz w:val="24"/>
          <w:szCs w:val="24"/>
        </w:rPr>
        <w:t>具有活血祛瘀</w:t>
      </w:r>
      <w:r w:rsidR="00DD7EB7">
        <w:rPr>
          <w:rFonts w:hint="eastAsia"/>
          <w:sz w:val="24"/>
          <w:szCs w:val="24"/>
        </w:rPr>
        <w:t>、</w:t>
      </w:r>
      <w:r w:rsidR="00DF7739" w:rsidRPr="00DF7739">
        <w:rPr>
          <w:rFonts w:hint="eastAsia"/>
          <w:sz w:val="24"/>
          <w:szCs w:val="24"/>
        </w:rPr>
        <w:t>通经止痛</w:t>
      </w:r>
      <w:r w:rsidR="00DD7EB7">
        <w:rPr>
          <w:rFonts w:hint="eastAsia"/>
          <w:sz w:val="24"/>
          <w:szCs w:val="24"/>
        </w:rPr>
        <w:t>、</w:t>
      </w:r>
      <w:r w:rsidR="00DF7739" w:rsidRPr="00DF7739">
        <w:rPr>
          <w:rFonts w:hint="eastAsia"/>
          <w:sz w:val="24"/>
          <w:szCs w:val="24"/>
        </w:rPr>
        <w:t>清心除烦</w:t>
      </w:r>
      <w:r w:rsidR="00DD7EB7">
        <w:rPr>
          <w:rFonts w:hint="eastAsia"/>
          <w:sz w:val="24"/>
          <w:szCs w:val="24"/>
        </w:rPr>
        <w:t>、</w:t>
      </w:r>
      <w:r w:rsidR="00524204">
        <w:rPr>
          <w:rFonts w:hint="eastAsia"/>
          <w:sz w:val="24"/>
          <w:szCs w:val="24"/>
        </w:rPr>
        <w:t>凉血消痈之功效，对于</w:t>
      </w:r>
      <w:r w:rsidR="00C570ED">
        <w:rPr>
          <w:rFonts w:hint="eastAsia"/>
          <w:sz w:val="24"/>
          <w:szCs w:val="24"/>
        </w:rPr>
        <w:t>冠心病</w:t>
      </w:r>
      <w:r w:rsidR="00524204">
        <w:rPr>
          <w:rFonts w:hint="eastAsia"/>
          <w:sz w:val="24"/>
          <w:szCs w:val="24"/>
        </w:rPr>
        <w:t>、心绞痛</w:t>
      </w:r>
      <w:r w:rsidR="00C570ED">
        <w:rPr>
          <w:rFonts w:hint="eastAsia"/>
          <w:sz w:val="24"/>
          <w:szCs w:val="24"/>
        </w:rPr>
        <w:t>一类的</w:t>
      </w:r>
      <w:r w:rsidR="00495F84">
        <w:rPr>
          <w:rFonts w:hint="eastAsia"/>
          <w:sz w:val="24"/>
          <w:szCs w:val="24"/>
        </w:rPr>
        <w:t>心血管</w:t>
      </w:r>
      <w:r w:rsidR="00C570ED">
        <w:rPr>
          <w:rFonts w:hint="eastAsia"/>
          <w:sz w:val="24"/>
          <w:szCs w:val="24"/>
        </w:rPr>
        <w:t>病症有着非常明显的疗效，其复方制剂在临床上有着广泛的应用</w:t>
      </w:r>
      <w:r w:rsidR="0074644D">
        <w:rPr>
          <w:rFonts w:hint="eastAsia"/>
          <w:sz w:val="24"/>
          <w:szCs w:val="24"/>
        </w:rPr>
        <w:t>，神奇的丹参已然迈上了“世界之路”</w:t>
      </w:r>
      <w:r w:rsidR="00C570ED">
        <w:rPr>
          <w:rFonts w:hint="eastAsia"/>
          <w:sz w:val="24"/>
          <w:szCs w:val="24"/>
        </w:rPr>
        <w:t>。</w:t>
      </w:r>
    </w:p>
    <w:p w:rsidR="00882304" w:rsidRPr="00882304" w:rsidRDefault="00524204" w:rsidP="000E22D3">
      <w:pPr>
        <w:spacing w:line="276" w:lineRule="auto"/>
        <w:ind w:firstLineChars="200" w:firstLine="480"/>
        <w:rPr>
          <w:sz w:val="24"/>
          <w:szCs w:val="24"/>
        </w:rPr>
      </w:pPr>
      <w:r>
        <w:rPr>
          <w:rFonts w:hint="eastAsia"/>
          <w:sz w:val="24"/>
          <w:szCs w:val="24"/>
        </w:rPr>
        <w:t>本课</w:t>
      </w:r>
      <w:r w:rsidR="00882304">
        <w:rPr>
          <w:rFonts w:hint="eastAsia"/>
          <w:sz w:val="24"/>
          <w:szCs w:val="24"/>
        </w:rPr>
        <w:t>通过读一读丹参在我国的现代化研究和成果，想一想丹参为何会成为万千中药中的“幸运儿”，学一学丹参的药用功效，做一做</w:t>
      </w:r>
      <w:r w:rsidR="00291D1D">
        <w:rPr>
          <w:rFonts w:hint="eastAsia"/>
          <w:sz w:val="24"/>
          <w:szCs w:val="24"/>
        </w:rPr>
        <w:t>“</w:t>
      </w:r>
      <w:r w:rsidR="00882304">
        <w:rPr>
          <w:rFonts w:hint="eastAsia"/>
          <w:sz w:val="24"/>
          <w:szCs w:val="24"/>
        </w:rPr>
        <w:t>调查家乡的神奇民间草药</w:t>
      </w:r>
      <w:r w:rsidR="00291D1D">
        <w:rPr>
          <w:rFonts w:hint="eastAsia"/>
          <w:sz w:val="24"/>
          <w:szCs w:val="24"/>
        </w:rPr>
        <w:t>”</w:t>
      </w:r>
      <w:r w:rsidR="00882304">
        <w:rPr>
          <w:rFonts w:hint="eastAsia"/>
          <w:sz w:val="24"/>
          <w:szCs w:val="24"/>
        </w:rPr>
        <w:t>，巧妙结合</w:t>
      </w:r>
      <w:r w:rsidR="00B13053">
        <w:rPr>
          <w:rFonts w:hint="eastAsia"/>
          <w:sz w:val="24"/>
          <w:szCs w:val="24"/>
        </w:rPr>
        <w:t>，让学生了解</w:t>
      </w:r>
      <w:r w:rsidR="000B5847">
        <w:rPr>
          <w:rFonts w:hint="eastAsia"/>
          <w:sz w:val="24"/>
          <w:szCs w:val="24"/>
        </w:rPr>
        <w:t>丹参的神奇功效和</w:t>
      </w:r>
      <w:r w:rsidR="0017630A">
        <w:rPr>
          <w:rFonts w:hint="eastAsia"/>
          <w:sz w:val="24"/>
          <w:szCs w:val="24"/>
        </w:rPr>
        <w:t>祖国</w:t>
      </w:r>
      <w:r w:rsidR="00B13053">
        <w:rPr>
          <w:rFonts w:hint="eastAsia"/>
          <w:sz w:val="24"/>
          <w:szCs w:val="24"/>
        </w:rPr>
        <w:t>中医药的博大精深。</w:t>
      </w:r>
    </w:p>
    <w:p w:rsidR="00C45863" w:rsidRDefault="0077716F" w:rsidP="000E22D3">
      <w:pPr>
        <w:spacing w:line="276" w:lineRule="auto"/>
        <w:ind w:firstLineChars="200" w:firstLine="482"/>
        <w:rPr>
          <w:sz w:val="24"/>
          <w:szCs w:val="24"/>
        </w:rPr>
      </w:pPr>
      <w:r w:rsidRPr="009909D2">
        <w:rPr>
          <w:rFonts w:hint="eastAsia"/>
          <w:b/>
          <w:sz w:val="24"/>
          <w:szCs w:val="24"/>
        </w:rPr>
        <w:t>二、学情分析</w:t>
      </w:r>
    </w:p>
    <w:p w:rsidR="00107AB2" w:rsidRDefault="00D24909" w:rsidP="000E22D3">
      <w:pPr>
        <w:spacing w:line="276" w:lineRule="auto"/>
        <w:ind w:firstLineChars="200" w:firstLine="480"/>
        <w:rPr>
          <w:sz w:val="24"/>
          <w:szCs w:val="24"/>
        </w:rPr>
      </w:pPr>
      <w:r>
        <w:rPr>
          <w:sz w:val="24"/>
          <w:szCs w:val="24"/>
        </w:rPr>
        <w:t>中医药对于五年级学生来说是一个既熟悉又陌生的知识内容</w:t>
      </w:r>
      <w:r>
        <w:rPr>
          <w:rFonts w:hint="eastAsia"/>
          <w:sz w:val="24"/>
          <w:szCs w:val="24"/>
        </w:rPr>
        <w:t>，</w:t>
      </w:r>
      <w:r>
        <w:rPr>
          <w:sz w:val="24"/>
          <w:szCs w:val="24"/>
        </w:rPr>
        <w:t>五年级学生已经有了两年的科学课学习经验</w:t>
      </w:r>
      <w:r>
        <w:rPr>
          <w:rFonts w:hint="eastAsia"/>
          <w:sz w:val="24"/>
          <w:szCs w:val="24"/>
        </w:rPr>
        <w:t>，在生活中或许已经接触过一些药食两用的中药材，</w:t>
      </w:r>
      <w:r w:rsidR="0074644D">
        <w:rPr>
          <w:rFonts w:hint="eastAsia"/>
          <w:sz w:val="24"/>
          <w:szCs w:val="24"/>
        </w:rPr>
        <w:t>因此</w:t>
      </w:r>
      <w:r w:rsidR="003B44F4">
        <w:rPr>
          <w:rFonts w:hint="eastAsia"/>
          <w:sz w:val="24"/>
          <w:szCs w:val="24"/>
        </w:rPr>
        <w:t>本节课的学习，可以让学生更好</w:t>
      </w:r>
      <w:r w:rsidR="00291D1D">
        <w:rPr>
          <w:rFonts w:hint="eastAsia"/>
          <w:sz w:val="24"/>
          <w:szCs w:val="24"/>
        </w:rPr>
        <w:t>地</w:t>
      </w:r>
      <w:r w:rsidR="003B44F4">
        <w:rPr>
          <w:rFonts w:hint="eastAsia"/>
          <w:sz w:val="24"/>
          <w:szCs w:val="24"/>
        </w:rPr>
        <w:t>理解中医药的现代化应用和国际化进程。</w:t>
      </w:r>
    </w:p>
    <w:p w:rsidR="0077716F" w:rsidRPr="00375025" w:rsidRDefault="0077716F" w:rsidP="000E22D3">
      <w:pPr>
        <w:spacing w:line="276" w:lineRule="auto"/>
        <w:ind w:firstLineChars="200" w:firstLine="482"/>
        <w:rPr>
          <w:sz w:val="24"/>
          <w:szCs w:val="24"/>
        </w:rPr>
      </w:pPr>
      <w:r w:rsidRPr="00375025">
        <w:rPr>
          <w:rFonts w:hint="eastAsia"/>
          <w:b/>
          <w:sz w:val="24"/>
          <w:szCs w:val="24"/>
        </w:rPr>
        <w:t>三、教学目标</w:t>
      </w:r>
    </w:p>
    <w:p w:rsidR="0074644D" w:rsidRPr="00375025" w:rsidRDefault="00291D1D" w:rsidP="000E22D3">
      <w:pPr>
        <w:spacing w:line="276" w:lineRule="auto"/>
        <w:ind w:firstLineChars="200" w:firstLine="480"/>
        <w:rPr>
          <w:sz w:val="24"/>
          <w:szCs w:val="24"/>
        </w:rPr>
      </w:pPr>
      <w:r>
        <w:rPr>
          <w:rFonts w:hint="eastAsia"/>
          <w:sz w:val="24"/>
          <w:szCs w:val="24"/>
        </w:rPr>
        <w:t>（一）</w:t>
      </w:r>
      <w:r w:rsidR="0077716F" w:rsidRPr="00375025">
        <w:rPr>
          <w:rFonts w:hint="eastAsia"/>
          <w:sz w:val="24"/>
          <w:szCs w:val="24"/>
        </w:rPr>
        <w:t>知识</w:t>
      </w:r>
    </w:p>
    <w:p w:rsidR="00106078" w:rsidRPr="00375025" w:rsidRDefault="0074644D" w:rsidP="000E22D3">
      <w:pPr>
        <w:spacing w:line="276" w:lineRule="auto"/>
        <w:ind w:firstLineChars="200" w:firstLine="480"/>
        <w:rPr>
          <w:sz w:val="24"/>
          <w:szCs w:val="24"/>
        </w:rPr>
      </w:pPr>
      <w:r w:rsidRPr="00375025">
        <w:rPr>
          <w:rFonts w:hint="eastAsia"/>
          <w:sz w:val="24"/>
          <w:szCs w:val="24"/>
        </w:rPr>
        <w:t>1</w:t>
      </w:r>
      <w:r w:rsidR="00291D1D" w:rsidRPr="00375025">
        <w:rPr>
          <w:rFonts w:hint="eastAsia"/>
          <w:sz w:val="24"/>
          <w:szCs w:val="24"/>
        </w:rPr>
        <w:t>．</w:t>
      </w:r>
      <w:r w:rsidR="00A317AE" w:rsidRPr="00375025">
        <w:rPr>
          <w:rFonts w:hint="eastAsia"/>
          <w:sz w:val="24"/>
          <w:szCs w:val="24"/>
        </w:rPr>
        <w:t>通过图解能辨认</w:t>
      </w:r>
      <w:r w:rsidRPr="00375025">
        <w:rPr>
          <w:rFonts w:hint="eastAsia"/>
          <w:sz w:val="24"/>
          <w:szCs w:val="24"/>
        </w:rPr>
        <w:t>丹参</w:t>
      </w:r>
      <w:r w:rsidR="00A317AE" w:rsidRPr="00375025">
        <w:rPr>
          <w:rFonts w:hint="eastAsia"/>
          <w:sz w:val="24"/>
          <w:szCs w:val="24"/>
        </w:rPr>
        <w:t>，并了解其</w:t>
      </w:r>
      <w:r w:rsidRPr="00375025">
        <w:rPr>
          <w:rFonts w:hint="eastAsia"/>
          <w:sz w:val="24"/>
          <w:szCs w:val="24"/>
        </w:rPr>
        <w:t>功效</w:t>
      </w:r>
      <w:r w:rsidR="00D91E83" w:rsidRPr="00375025">
        <w:rPr>
          <w:rFonts w:hint="eastAsia"/>
          <w:sz w:val="24"/>
          <w:szCs w:val="24"/>
        </w:rPr>
        <w:t>与植物学特性</w:t>
      </w:r>
      <w:r w:rsidR="00291D1D">
        <w:rPr>
          <w:rFonts w:hint="eastAsia"/>
          <w:sz w:val="24"/>
          <w:szCs w:val="24"/>
        </w:rPr>
        <w:t>。</w:t>
      </w:r>
    </w:p>
    <w:p w:rsidR="0074644D" w:rsidRPr="00375025" w:rsidRDefault="0074644D" w:rsidP="000E22D3">
      <w:pPr>
        <w:spacing w:line="276" w:lineRule="auto"/>
        <w:ind w:firstLineChars="200" w:firstLine="480"/>
        <w:rPr>
          <w:sz w:val="24"/>
          <w:szCs w:val="24"/>
        </w:rPr>
      </w:pPr>
      <w:r w:rsidRPr="00375025">
        <w:rPr>
          <w:rFonts w:hint="eastAsia"/>
          <w:sz w:val="24"/>
          <w:szCs w:val="24"/>
        </w:rPr>
        <w:t>2</w:t>
      </w:r>
      <w:r w:rsidR="00291D1D" w:rsidRPr="00375025">
        <w:rPr>
          <w:rFonts w:hint="eastAsia"/>
          <w:sz w:val="24"/>
          <w:szCs w:val="24"/>
        </w:rPr>
        <w:t>．</w:t>
      </w:r>
      <w:r w:rsidR="00A317AE" w:rsidRPr="00375025">
        <w:rPr>
          <w:rFonts w:hint="eastAsia"/>
          <w:sz w:val="24"/>
          <w:szCs w:val="24"/>
        </w:rPr>
        <w:t>通过阅读了解</w:t>
      </w:r>
      <w:r w:rsidRPr="00375025">
        <w:rPr>
          <w:rFonts w:hint="eastAsia"/>
          <w:sz w:val="24"/>
          <w:szCs w:val="24"/>
        </w:rPr>
        <w:t>丹参的“世界之路”</w:t>
      </w:r>
      <w:r w:rsidR="00C253EC" w:rsidRPr="00375025">
        <w:rPr>
          <w:rFonts w:hint="eastAsia"/>
          <w:sz w:val="24"/>
          <w:szCs w:val="24"/>
        </w:rPr>
        <w:t>。</w:t>
      </w:r>
    </w:p>
    <w:p w:rsidR="00291D1D" w:rsidRDefault="00291D1D" w:rsidP="000717CC">
      <w:pPr>
        <w:spacing w:line="276" w:lineRule="auto"/>
        <w:ind w:firstLineChars="200" w:firstLine="480"/>
        <w:rPr>
          <w:rFonts w:hint="eastAsia"/>
          <w:sz w:val="24"/>
          <w:szCs w:val="24"/>
        </w:rPr>
      </w:pPr>
      <w:r>
        <w:rPr>
          <w:rFonts w:hint="eastAsia"/>
          <w:sz w:val="24"/>
          <w:szCs w:val="24"/>
        </w:rPr>
        <w:t>（二）</w:t>
      </w:r>
      <w:r w:rsidR="0077716F" w:rsidRPr="00375025">
        <w:rPr>
          <w:rFonts w:hint="eastAsia"/>
          <w:sz w:val="24"/>
          <w:szCs w:val="24"/>
        </w:rPr>
        <w:t>能力</w:t>
      </w:r>
    </w:p>
    <w:p w:rsidR="0077716F" w:rsidRPr="00375025" w:rsidRDefault="009C64E9" w:rsidP="000717CC">
      <w:pPr>
        <w:spacing w:line="276" w:lineRule="auto"/>
        <w:ind w:firstLineChars="200" w:firstLine="480"/>
        <w:rPr>
          <w:sz w:val="24"/>
          <w:szCs w:val="24"/>
        </w:rPr>
      </w:pPr>
      <w:r w:rsidRPr="00375025">
        <w:rPr>
          <w:rFonts w:hint="eastAsia"/>
          <w:sz w:val="24"/>
          <w:szCs w:val="24"/>
        </w:rPr>
        <w:t>通过阅读了解复方丹参滴丸的研发之路，走向西方主流医药市场之路</w:t>
      </w:r>
      <w:r w:rsidR="0074644D" w:rsidRPr="00375025">
        <w:rPr>
          <w:rFonts w:hint="eastAsia"/>
          <w:sz w:val="24"/>
          <w:szCs w:val="24"/>
        </w:rPr>
        <w:t>。</w:t>
      </w:r>
    </w:p>
    <w:p w:rsidR="00291D1D" w:rsidRDefault="00291D1D" w:rsidP="000717CC">
      <w:pPr>
        <w:spacing w:line="276" w:lineRule="auto"/>
        <w:ind w:firstLineChars="200" w:firstLine="480"/>
        <w:rPr>
          <w:rFonts w:hint="eastAsia"/>
          <w:sz w:val="24"/>
          <w:szCs w:val="24"/>
        </w:rPr>
      </w:pPr>
      <w:r>
        <w:rPr>
          <w:rFonts w:hint="eastAsia"/>
          <w:sz w:val="24"/>
          <w:szCs w:val="24"/>
        </w:rPr>
        <w:t>（三）</w:t>
      </w:r>
      <w:r w:rsidR="0077716F" w:rsidRPr="00375025">
        <w:rPr>
          <w:rFonts w:hint="eastAsia"/>
          <w:sz w:val="24"/>
          <w:szCs w:val="24"/>
        </w:rPr>
        <w:t>情感态度</w:t>
      </w:r>
    </w:p>
    <w:p w:rsidR="0077716F" w:rsidRPr="00375025" w:rsidRDefault="0074644D" w:rsidP="000717CC">
      <w:pPr>
        <w:spacing w:line="276" w:lineRule="auto"/>
        <w:ind w:firstLineChars="200" w:firstLine="480"/>
        <w:rPr>
          <w:sz w:val="24"/>
          <w:szCs w:val="24"/>
        </w:rPr>
      </w:pPr>
      <w:r w:rsidRPr="00375025">
        <w:rPr>
          <w:rFonts w:hint="eastAsia"/>
          <w:sz w:val="24"/>
          <w:szCs w:val="24"/>
        </w:rPr>
        <w:t>通过本节课的学习，学生能够了解中医药宝库凝聚了中华民族几千年防病治病的实践经验，激发学习中医药的兴趣。</w:t>
      </w:r>
    </w:p>
    <w:p w:rsidR="004418DF" w:rsidRPr="00375025" w:rsidRDefault="0077716F" w:rsidP="000E22D3">
      <w:pPr>
        <w:spacing w:line="276" w:lineRule="auto"/>
        <w:ind w:firstLineChars="200" w:firstLine="482"/>
        <w:rPr>
          <w:b/>
          <w:sz w:val="24"/>
          <w:szCs w:val="24"/>
        </w:rPr>
      </w:pPr>
      <w:r w:rsidRPr="00375025">
        <w:rPr>
          <w:rFonts w:hint="eastAsia"/>
          <w:b/>
          <w:sz w:val="24"/>
          <w:szCs w:val="24"/>
        </w:rPr>
        <w:t>四、重难点</w:t>
      </w:r>
    </w:p>
    <w:p w:rsidR="00644BCF" w:rsidRPr="00375025" w:rsidRDefault="009C64E9" w:rsidP="00644BCF">
      <w:pPr>
        <w:spacing w:line="276" w:lineRule="auto"/>
        <w:ind w:firstLineChars="200" w:firstLine="480"/>
        <w:rPr>
          <w:sz w:val="24"/>
          <w:szCs w:val="24"/>
        </w:rPr>
      </w:pPr>
      <w:r w:rsidRPr="00375025">
        <w:rPr>
          <w:rFonts w:hint="eastAsia"/>
          <w:sz w:val="24"/>
          <w:szCs w:val="24"/>
        </w:rPr>
        <w:t>1</w:t>
      </w:r>
      <w:r w:rsidRPr="00375025">
        <w:rPr>
          <w:rFonts w:hint="eastAsia"/>
          <w:sz w:val="24"/>
          <w:szCs w:val="24"/>
        </w:rPr>
        <w:t>．重点：了解复方丹参滴丸的研发之路。</w:t>
      </w:r>
    </w:p>
    <w:p w:rsidR="009C64E9" w:rsidRPr="00375025" w:rsidRDefault="009C64E9" w:rsidP="00644BCF">
      <w:pPr>
        <w:spacing w:line="276" w:lineRule="auto"/>
        <w:ind w:firstLineChars="200" w:firstLine="480"/>
        <w:rPr>
          <w:sz w:val="24"/>
          <w:szCs w:val="24"/>
        </w:rPr>
      </w:pPr>
      <w:r w:rsidRPr="00375025">
        <w:rPr>
          <w:rFonts w:hint="eastAsia"/>
          <w:sz w:val="24"/>
          <w:szCs w:val="24"/>
        </w:rPr>
        <w:t>2</w:t>
      </w:r>
      <w:r w:rsidRPr="00375025">
        <w:rPr>
          <w:rFonts w:hint="eastAsia"/>
          <w:sz w:val="24"/>
          <w:szCs w:val="24"/>
        </w:rPr>
        <w:t>．难点：对丹参功效的理解。</w:t>
      </w:r>
    </w:p>
    <w:p w:rsidR="0077716F" w:rsidRPr="00375025" w:rsidRDefault="0077716F" w:rsidP="000E22D3">
      <w:pPr>
        <w:spacing w:line="276" w:lineRule="auto"/>
        <w:ind w:firstLineChars="200" w:firstLine="482"/>
        <w:rPr>
          <w:sz w:val="24"/>
          <w:szCs w:val="24"/>
        </w:rPr>
      </w:pPr>
      <w:r w:rsidRPr="00375025">
        <w:rPr>
          <w:rFonts w:hint="eastAsia"/>
          <w:b/>
          <w:sz w:val="24"/>
          <w:szCs w:val="24"/>
        </w:rPr>
        <w:t>五、教学准备</w:t>
      </w:r>
    </w:p>
    <w:p w:rsidR="0077716F" w:rsidRPr="00375025" w:rsidRDefault="00861B71" w:rsidP="0077716F">
      <w:pPr>
        <w:spacing w:line="276" w:lineRule="auto"/>
        <w:ind w:firstLine="540"/>
        <w:rPr>
          <w:sz w:val="24"/>
          <w:szCs w:val="24"/>
        </w:rPr>
      </w:pPr>
      <w:r w:rsidRPr="00375025">
        <w:rPr>
          <w:rFonts w:hint="eastAsia"/>
          <w:sz w:val="24"/>
          <w:szCs w:val="24"/>
        </w:rPr>
        <w:t>1</w:t>
      </w:r>
      <w:r w:rsidRPr="00375025">
        <w:rPr>
          <w:rFonts w:hint="eastAsia"/>
          <w:sz w:val="24"/>
          <w:szCs w:val="24"/>
        </w:rPr>
        <w:t>．</w:t>
      </w:r>
      <w:r w:rsidR="0077716F" w:rsidRPr="00375025">
        <w:rPr>
          <w:rFonts w:hint="eastAsia"/>
          <w:sz w:val="24"/>
          <w:szCs w:val="24"/>
        </w:rPr>
        <w:t>教师准备</w:t>
      </w:r>
      <w:r w:rsidR="00DE5D41" w:rsidRPr="00375025">
        <w:rPr>
          <w:rFonts w:hint="eastAsia"/>
          <w:sz w:val="24"/>
          <w:szCs w:val="24"/>
        </w:rPr>
        <w:t>：</w:t>
      </w:r>
      <w:r w:rsidR="00DE5D41" w:rsidRPr="00375025">
        <w:rPr>
          <w:rFonts w:hint="eastAsia"/>
          <w:sz w:val="24"/>
          <w:szCs w:val="24"/>
        </w:rPr>
        <w:t>PPT</w:t>
      </w:r>
      <w:r w:rsidR="00DE5D41" w:rsidRPr="00375025">
        <w:rPr>
          <w:rFonts w:hint="eastAsia"/>
          <w:sz w:val="24"/>
          <w:szCs w:val="24"/>
        </w:rPr>
        <w:t>课件</w:t>
      </w:r>
      <w:r w:rsidR="00644BCF" w:rsidRPr="00375025">
        <w:rPr>
          <w:rFonts w:hint="eastAsia"/>
          <w:sz w:val="24"/>
          <w:szCs w:val="24"/>
        </w:rPr>
        <w:t>，丹参药材或饮片，复方丹参滴丸等</w:t>
      </w:r>
      <w:r w:rsidR="00291D1D">
        <w:rPr>
          <w:rFonts w:hint="eastAsia"/>
          <w:sz w:val="24"/>
          <w:szCs w:val="24"/>
        </w:rPr>
        <w:t>。</w:t>
      </w:r>
    </w:p>
    <w:p w:rsidR="0077716F" w:rsidRPr="00375025" w:rsidRDefault="00861B71" w:rsidP="0077716F">
      <w:pPr>
        <w:spacing w:line="276" w:lineRule="auto"/>
        <w:ind w:firstLine="540"/>
        <w:rPr>
          <w:sz w:val="24"/>
          <w:szCs w:val="24"/>
        </w:rPr>
      </w:pPr>
      <w:r w:rsidRPr="00375025">
        <w:rPr>
          <w:rFonts w:hint="eastAsia"/>
          <w:sz w:val="24"/>
          <w:szCs w:val="24"/>
        </w:rPr>
        <w:t>2</w:t>
      </w:r>
      <w:r w:rsidRPr="00375025">
        <w:rPr>
          <w:rFonts w:hint="eastAsia"/>
          <w:sz w:val="24"/>
          <w:szCs w:val="24"/>
        </w:rPr>
        <w:t>．</w:t>
      </w:r>
      <w:r w:rsidR="0077716F" w:rsidRPr="00375025">
        <w:rPr>
          <w:rFonts w:hint="eastAsia"/>
          <w:sz w:val="24"/>
          <w:szCs w:val="24"/>
        </w:rPr>
        <w:t>学生准备</w:t>
      </w:r>
      <w:r w:rsidR="009C64E9" w:rsidRPr="00375025">
        <w:rPr>
          <w:rFonts w:hint="eastAsia"/>
          <w:sz w:val="24"/>
          <w:szCs w:val="24"/>
        </w:rPr>
        <w:t>：丹参药材或饮片等</w:t>
      </w:r>
      <w:r w:rsidR="00375025">
        <w:rPr>
          <w:rFonts w:hint="eastAsia"/>
          <w:sz w:val="24"/>
          <w:szCs w:val="24"/>
        </w:rPr>
        <w:t>。</w:t>
      </w:r>
    </w:p>
    <w:p w:rsidR="0077716F" w:rsidRPr="006A5718" w:rsidRDefault="0077716F" w:rsidP="000E22D3">
      <w:pPr>
        <w:spacing w:line="276" w:lineRule="auto"/>
        <w:ind w:firstLineChars="200" w:firstLine="482"/>
        <w:rPr>
          <w:sz w:val="24"/>
          <w:szCs w:val="24"/>
        </w:rPr>
      </w:pPr>
      <w:r w:rsidRPr="009909D2">
        <w:rPr>
          <w:rFonts w:hint="eastAsia"/>
          <w:b/>
          <w:sz w:val="24"/>
          <w:szCs w:val="24"/>
        </w:rPr>
        <w:t>六、教学过程</w:t>
      </w:r>
    </w:p>
    <w:p w:rsidR="0077716F" w:rsidRDefault="0077716F" w:rsidP="000E22D3">
      <w:pPr>
        <w:spacing w:line="276" w:lineRule="auto"/>
        <w:ind w:firstLineChars="200" w:firstLine="480"/>
        <w:rPr>
          <w:sz w:val="24"/>
          <w:szCs w:val="24"/>
        </w:rPr>
      </w:pPr>
      <w:r>
        <w:rPr>
          <w:rFonts w:hint="eastAsia"/>
          <w:sz w:val="24"/>
          <w:szCs w:val="24"/>
        </w:rPr>
        <w:t>（一）导入</w:t>
      </w:r>
    </w:p>
    <w:p w:rsidR="00644BCF" w:rsidRPr="00644BCF" w:rsidRDefault="009C64E9" w:rsidP="000E22D3">
      <w:pPr>
        <w:spacing w:line="276" w:lineRule="auto"/>
        <w:ind w:firstLineChars="200" w:firstLine="480"/>
        <w:rPr>
          <w:sz w:val="24"/>
          <w:szCs w:val="24"/>
        </w:rPr>
      </w:pPr>
      <w:r w:rsidRPr="00375025">
        <w:rPr>
          <w:rFonts w:hint="eastAsia"/>
          <w:sz w:val="24"/>
          <w:szCs w:val="24"/>
        </w:rPr>
        <w:t>讲述：同学们</w:t>
      </w:r>
      <w:r w:rsidR="00644BCF" w:rsidRPr="00375025">
        <w:rPr>
          <w:rFonts w:hint="eastAsia"/>
          <w:sz w:val="24"/>
          <w:szCs w:val="24"/>
        </w:rPr>
        <w:t>都知道我国的药用植物和中药材种类繁多。已知的中药总数有</w:t>
      </w:r>
      <w:r w:rsidR="00644BCF">
        <w:rPr>
          <w:rFonts w:hint="eastAsia"/>
          <w:sz w:val="24"/>
          <w:szCs w:val="24"/>
        </w:rPr>
        <w:t>12800</w:t>
      </w:r>
      <w:r w:rsidR="00291D1D">
        <w:rPr>
          <w:rFonts w:hint="eastAsia"/>
          <w:sz w:val="24"/>
          <w:szCs w:val="24"/>
        </w:rPr>
        <w:t>多种，其中药用植物</w:t>
      </w:r>
      <w:r w:rsidR="00644BCF">
        <w:rPr>
          <w:rFonts w:hint="eastAsia"/>
          <w:sz w:val="24"/>
          <w:szCs w:val="24"/>
        </w:rPr>
        <w:t>11100</w:t>
      </w:r>
      <w:r w:rsidR="00291D1D">
        <w:rPr>
          <w:rFonts w:hint="eastAsia"/>
          <w:sz w:val="24"/>
          <w:szCs w:val="24"/>
        </w:rPr>
        <w:t>多种、药用动物</w:t>
      </w:r>
      <w:r w:rsidR="00644BCF">
        <w:rPr>
          <w:rFonts w:hint="eastAsia"/>
          <w:sz w:val="24"/>
          <w:szCs w:val="24"/>
        </w:rPr>
        <w:t>1500</w:t>
      </w:r>
      <w:r w:rsidR="00644BCF">
        <w:rPr>
          <w:rFonts w:hint="eastAsia"/>
          <w:sz w:val="24"/>
          <w:szCs w:val="24"/>
        </w:rPr>
        <w:t>多种、药用矿物</w:t>
      </w:r>
      <w:r w:rsidR="00644BCF">
        <w:rPr>
          <w:rFonts w:hint="eastAsia"/>
          <w:sz w:val="24"/>
          <w:szCs w:val="24"/>
        </w:rPr>
        <w:t>80</w:t>
      </w:r>
      <w:r w:rsidR="00291D1D">
        <w:rPr>
          <w:rFonts w:hint="eastAsia"/>
          <w:sz w:val="24"/>
          <w:szCs w:val="24"/>
        </w:rPr>
        <w:t>多</w:t>
      </w:r>
      <w:r w:rsidR="00644BCF">
        <w:rPr>
          <w:rFonts w:hint="eastAsia"/>
          <w:sz w:val="24"/>
          <w:szCs w:val="24"/>
        </w:rPr>
        <w:t>种。这里面的绝大多数药物沉睡千年而未得到充分发掘。今天的主角“丹参”是其中一个被人们发掘的“幸运儿”</w:t>
      </w:r>
      <w:r w:rsidR="00903997">
        <w:rPr>
          <w:rFonts w:hint="eastAsia"/>
          <w:sz w:val="24"/>
          <w:szCs w:val="24"/>
        </w:rPr>
        <w:t>。丹参目前在临床上被广泛应用于治疗心</w:t>
      </w:r>
      <w:r w:rsidR="003C1CA2">
        <w:rPr>
          <w:rFonts w:hint="eastAsia"/>
          <w:sz w:val="24"/>
          <w:szCs w:val="24"/>
        </w:rPr>
        <w:t>血管疾病，现代中医药学者们还研制了多种丹参制剂，如注射剂、片剂</w:t>
      </w:r>
      <w:r w:rsidR="00903997">
        <w:rPr>
          <w:rFonts w:hint="eastAsia"/>
          <w:sz w:val="24"/>
          <w:szCs w:val="24"/>
        </w:rPr>
        <w:t>等。</w:t>
      </w:r>
    </w:p>
    <w:p w:rsidR="0077716F" w:rsidRDefault="0048060A" w:rsidP="00E739D8">
      <w:pPr>
        <w:spacing w:line="276" w:lineRule="auto"/>
        <w:ind w:firstLineChars="200" w:firstLine="480"/>
        <w:rPr>
          <w:sz w:val="24"/>
          <w:szCs w:val="24"/>
        </w:rPr>
      </w:pPr>
      <w:r>
        <w:rPr>
          <w:rFonts w:hint="eastAsia"/>
          <w:sz w:val="24"/>
          <w:szCs w:val="24"/>
        </w:rPr>
        <w:t>（二）讲解</w:t>
      </w:r>
      <w:r w:rsidR="00644BCF">
        <w:rPr>
          <w:rFonts w:hint="eastAsia"/>
          <w:sz w:val="24"/>
          <w:szCs w:val="24"/>
        </w:rPr>
        <w:t>丹参的</w:t>
      </w:r>
      <w:r w:rsidR="003C1CA2">
        <w:rPr>
          <w:rFonts w:hint="eastAsia"/>
          <w:sz w:val="24"/>
          <w:szCs w:val="24"/>
        </w:rPr>
        <w:t>植物学知识</w:t>
      </w:r>
    </w:p>
    <w:p w:rsidR="009C64E9" w:rsidRDefault="009C64E9" w:rsidP="00E739D8">
      <w:pPr>
        <w:spacing w:line="276" w:lineRule="auto"/>
        <w:ind w:firstLineChars="200" w:firstLine="480"/>
        <w:rPr>
          <w:sz w:val="24"/>
          <w:szCs w:val="24"/>
        </w:rPr>
      </w:pPr>
      <w:r>
        <w:rPr>
          <w:rFonts w:hint="eastAsia"/>
          <w:sz w:val="24"/>
          <w:szCs w:val="24"/>
        </w:rPr>
        <w:t>1</w:t>
      </w:r>
      <w:r>
        <w:rPr>
          <w:rFonts w:hint="eastAsia"/>
          <w:sz w:val="24"/>
          <w:szCs w:val="24"/>
        </w:rPr>
        <w:t>．</w:t>
      </w:r>
      <w:r w:rsidR="00AD61BF">
        <w:rPr>
          <w:rFonts w:hint="eastAsia"/>
          <w:sz w:val="24"/>
          <w:szCs w:val="24"/>
        </w:rPr>
        <w:t>展示</w:t>
      </w:r>
      <w:r>
        <w:rPr>
          <w:rFonts w:hint="eastAsia"/>
          <w:sz w:val="24"/>
          <w:szCs w:val="24"/>
        </w:rPr>
        <w:t>丹参图片或者实物。</w:t>
      </w:r>
    </w:p>
    <w:p w:rsidR="00997C6B" w:rsidRDefault="00997C6B" w:rsidP="008533A3">
      <w:pPr>
        <w:widowControl/>
        <w:shd w:val="clear" w:color="auto" w:fill="FFFFFF"/>
        <w:spacing w:line="276" w:lineRule="auto"/>
        <w:ind w:firstLineChars="200" w:firstLine="480"/>
        <w:jc w:val="left"/>
        <w:outlineLvl w:val="1"/>
        <w:rPr>
          <w:rFonts w:asciiTheme="minorEastAsia" w:hAnsiTheme="minorEastAsia"/>
          <w:sz w:val="24"/>
        </w:rPr>
      </w:pPr>
      <w:r>
        <w:rPr>
          <w:rFonts w:asciiTheme="minorEastAsia" w:hAnsiTheme="minorEastAsia" w:hint="eastAsia"/>
          <w:sz w:val="24"/>
        </w:rPr>
        <w:lastRenderedPageBreak/>
        <w:t>（1）提问：同学们，请你观察它的根和茎是什么形状？</w:t>
      </w:r>
    </w:p>
    <w:p w:rsidR="0020749F" w:rsidRDefault="00997C6B" w:rsidP="008533A3">
      <w:pPr>
        <w:widowControl/>
        <w:shd w:val="clear" w:color="auto" w:fill="FFFFFF"/>
        <w:spacing w:line="276" w:lineRule="auto"/>
        <w:ind w:firstLineChars="436" w:firstLine="1046"/>
        <w:jc w:val="left"/>
        <w:outlineLvl w:val="1"/>
        <w:rPr>
          <w:rFonts w:asciiTheme="minorEastAsia" w:hAnsiTheme="minorEastAsia"/>
          <w:sz w:val="24"/>
        </w:rPr>
      </w:pPr>
      <w:r>
        <w:rPr>
          <w:rFonts w:asciiTheme="minorEastAsia" w:hAnsiTheme="minorEastAsia" w:hint="eastAsia"/>
          <w:sz w:val="24"/>
        </w:rPr>
        <w:t>小结：它的</w:t>
      </w:r>
      <w:r>
        <w:rPr>
          <w:rFonts w:asciiTheme="minorEastAsia" w:hAnsiTheme="minorEastAsia"/>
          <w:sz w:val="24"/>
        </w:rPr>
        <w:t>根细长，圆柱形，外皮朱红色</w:t>
      </w:r>
      <w:r>
        <w:rPr>
          <w:rFonts w:asciiTheme="minorEastAsia" w:hAnsiTheme="minorEastAsia" w:hint="eastAsia"/>
          <w:sz w:val="24"/>
        </w:rPr>
        <w:t>，</w:t>
      </w:r>
      <w:r w:rsidR="0020749F" w:rsidRPr="006552B4">
        <w:rPr>
          <w:rFonts w:asciiTheme="minorEastAsia" w:hAnsiTheme="minorEastAsia"/>
          <w:sz w:val="24"/>
        </w:rPr>
        <w:t>茎</w:t>
      </w:r>
      <w:r w:rsidR="00AD61BF">
        <w:rPr>
          <w:rFonts w:asciiTheme="minorEastAsia" w:hAnsiTheme="minorEastAsia"/>
          <w:sz w:val="24"/>
        </w:rPr>
        <w:t>呈四棱形</w:t>
      </w:r>
      <w:r w:rsidR="0020749F" w:rsidRPr="006552B4">
        <w:rPr>
          <w:rFonts w:asciiTheme="minorEastAsia" w:hAnsiTheme="minorEastAsia"/>
          <w:sz w:val="24"/>
        </w:rPr>
        <w:t>。</w:t>
      </w:r>
    </w:p>
    <w:p w:rsidR="00997C6B" w:rsidRDefault="00997C6B" w:rsidP="008533A3">
      <w:pPr>
        <w:widowControl/>
        <w:shd w:val="clear" w:color="auto" w:fill="FFFFFF"/>
        <w:spacing w:line="276" w:lineRule="auto"/>
        <w:ind w:firstLineChars="200" w:firstLine="480"/>
        <w:jc w:val="left"/>
        <w:outlineLvl w:val="1"/>
        <w:rPr>
          <w:rFonts w:asciiTheme="minorEastAsia" w:hAnsiTheme="minorEastAsia"/>
          <w:sz w:val="24"/>
        </w:rPr>
      </w:pPr>
      <w:r>
        <w:rPr>
          <w:rFonts w:asciiTheme="minorEastAsia" w:hAnsiTheme="minorEastAsia" w:hint="eastAsia"/>
          <w:sz w:val="24"/>
        </w:rPr>
        <w:t>（2</w:t>
      </w:r>
      <w:r w:rsidR="003C1CA2">
        <w:rPr>
          <w:rFonts w:asciiTheme="minorEastAsia" w:hAnsiTheme="minorEastAsia" w:hint="eastAsia"/>
          <w:sz w:val="24"/>
        </w:rPr>
        <w:t>）提问：请同学们继续观察它的叶子和花，请你描述一下。</w:t>
      </w:r>
    </w:p>
    <w:p w:rsidR="0020749F" w:rsidRDefault="00997C6B" w:rsidP="008533A3">
      <w:pPr>
        <w:widowControl/>
        <w:shd w:val="clear" w:color="auto" w:fill="FFFFFF"/>
        <w:spacing w:line="276" w:lineRule="auto"/>
        <w:ind w:firstLineChars="436" w:firstLine="1046"/>
        <w:jc w:val="left"/>
        <w:outlineLvl w:val="1"/>
        <w:rPr>
          <w:rFonts w:asciiTheme="minorEastAsia" w:hAnsiTheme="minorEastAsia"/>
          <w:sz w:val="24"/>
        </w:rPr>
      </w:pPr>
      <w:r>
        <w:rPr>
          <w:rFonts w:asciiTheme="minorEastAsia" w:hAnsiTheme="minorEastAsia"/>
          <w:sz w:val="24"/>
        </w:rPr>
        <w:t>小结</w:t>
      </w:r>
      <w:r>
        <w:rPr>
          <w:rFonts w:asciiTheme="minorEastAsia" w:hAnsiTheme="minorEastAsia" w:hint="eastAsia"/>
          <w:sz w:val="24"/>
        </w:rPr>
        <w:t>：它的</w:t>
      </w:r>
      <w:r w:rsidR="0020749F" w:rsidRPr="006552B4">
        <w:rPr>
          <w:rFonts w:asciiTheme="minorEastAsia" w:hAnsiTheme="minorEastAsia"/>
          <w:sz w:val="24"/>
        </w:rPr>
        <w:t>叶片</w:t>
      </w:r>
      <w:r w:rsidR="0020749F">
        <w:rPr>
          <w:rFonts w:asciiTheme="minorEastAsia" w:hAnsiTheme="minorEastAsia"/>
          <w:sz w:val="24"/>
        </w:rPr>
        <w:t>呈</w:t>
      </w:r>
      <w:r w:rsidR="0020749F" w:rsidRPr="006552B4">
        <w:rPr>
          <w:rFonts w:asciiTheme="minorEastAsia" w:hAnsiTheme="minorEastAsia"/>
          <w:sz w:val="24"/>
        </w:rPr>
        <w:t>卵圆形。</w:t>
      </w:r>
      <w:r w:rsidR="0020749F">
        <w:rPr>
          <w:rFonts w:asciiTheme="minorEastAsia" w:hAnsiTheme="minorEastAsia"/>
          <w:sz w:val="24"/>
        </w:rPr>
        <w:t>花</w:t>
      </w:r>
      <w:r w:rsidR="00AD61BF">
        <w:rPr>
          <w:rFonts w:asciiTheme="minorEastAsia" w:hAnsiTheme="minorEastAsia"/>
          <w:sz w:val="24"/>
        </w:rPr>
        <w:t>呈</w:t>
      </w:r>
      <w:r w:rsidR="0020749F">
        <w:rPr>
          <w:rFonts w:asciiTheme="minorEastAsia" w:hAnsiTheme="minorEastAsia"/>
          <w:sz w:val="24"/>
        </w:rPr>
        <w:t>唇形，蓝紫色</w:t>
      </w:r>
      <w:r w:rsidR="0020749F" w:rsidRPr="006552B4">
        <w:rPr>
          <w:rFonts w:asciiTheme="minorEastAsia" w:hAnsiTheme="minorEastAsia"/>
          <w:sz w:val="24"/>
        </w:rPr>
        <w:t>。</w:t>
      </w:r>
    </w:p>
    <w:p w:rsidR="0020749F" w:rsidRDefault="0020749F" w:rsidP="0020749F">
      <w:pPr>
        <w:spacing w:line="276" w:lineRule="auto"/>
        <w:ind w:firstLineChars="200" w:firstLine="480"/>
        <w:rPr>
          <w:rFonts w:asciiTheme="minorEastAsia" w:hAnsiTheme="minorEastAsia" w:cs="宋体"/>
          <w:color w:val="000000"/>
          <w:kern w:val="0"/>
          <w:sz w:val="24"/>
          <w:szCs w:val="33"/>
        </w:rPr>
      </w:pPr>
      <w:r>
        <w:rPr>
          <w:rFonts w:asciiTheme="minorEastAsia" w:hAnsiTheme="minorEastAsia" w:cs="宋体" w:hint="eastAsia"/>
          <w:color w:val="000000"/>
          <w:kern w:val="0"/>
          <w:sz w:val="24"/>
          <w:szCs w:val="33"/>
        </w:rPr>
        <w:t>（三）讲解丹参的药用知识</w:t>
      </w:r>
    </w:p>
    <w:p w:rsidR="0020749F" w:rsidRDefault="0020749F" w:rsidP="00E739D8">
      <w:pPr>
        <w:spacing w:line="276" w:lineRule="auto"/>
        <w:ind w:firstLineChars="200" w:firstLine="480"/>
        <w:rPr>
          <w:sz w:val="24"/>
          <w:szCs w:val="24"/>
        </w:rPr>
      </w:pPr>
      <w:r w:rsidRPr="00DD7EB7">
        <w:rPr>
          <w:rFonts w:asciiTheme="minorEastAsia" w:hAnsiTheme="minorEastAsia" w:hint="eastAsia"/>
          <w:sz w:val="24"/>
          <w:szCs w:val="24"/>
        </w:rPr>
        <w:t>1．</w:t>
      </w:r>
      <w:r>
        <w:rPr>
          <w:rFonts w:hint="eastAsia"/>
          <w:sz w:val="24"/>
          <w:szCs w:val="24"/>
        </w:rPr>
        <w:t>展示丹参饮片。</w:t>
      </w:r>
    </w:p>
    <w:p w:rsidR="00C66F00" w:rsidRDefault="009C64E9" w:rsidP="00E739D8">
      <w:pPr>
        <w:spacing w:line="276" w:lineRule="auto"/>
        <w:ind w:firstLineChars="200" w:firstLine="480"/>
        <w:rPr>
          <w:sz w:val="24"/>
          <w:szCs w:val="24"/>
        </w:rPr>
      </w:pPr>
      <w:r w:rsidRPr="008533A3">
        <w:rPr>
          <w:rFonts w:asciiTheme="minorEastAsia" w:hAnsiTheme="minorEastAsia" w:hint="eastAsia"/>
          <w:sz w:val="24"/>
          <w:szCs w:val="24"/>
        </w:rPr>
        <w:t>2</w:t>
      </w:r>
      <w:r>
        <w:rPr>
          <w:rFonts w:hint="eastAsia"/>
          <w:sz w:val="24"/>
          <w:szCs w:val="24"/>
        </w:rPr>
        <w:t>．讲解：</w:t>
      </w:r>
      <w:r w:rsidR="0020749F">
        <w:rPr>
          <w:rFonts w:hint="eastAsia"/>
          <w:sz w:val="24"/>
          <w:szCs w:val="24"/>
        </w:rPr>
        <w:t>丹参是一味</w:t>
      </w:r>
      <w:r w:rsidR="00095E6D">
        <w:rPr>
          <w:rFonts w:hint="eastAsia"/>
          <w:sz w:val="24"/>
          <w:szCs w:val="24"/>
        </w:rPr>
        <w:t>活血祛瘀药。</w:t>
      </w:r>
    </w:p>
    <w:p w:rsidR="006552B4" w:rsidRDefault="00095E6D" w:rsidP="00524204">
      <w:pPr>
        <w:spacing w:line="276" w:lineRule="auto"/>
        <w:ind w:firstLineChars="200" w:firstLine="480"/>
        <w:rPr>
          <w:sz w:val="24"/>
          <w:szCs w:val="24"/>
        </w:rPr>
      </w:pPr>
      <w:r w:rsidRPr="00095E6D">
        <w:rPr>
          <w:rFonts w:hint="eastAsia"/>
          <w:sz w:val="24"/>
          <w:szCs w:val="24"/>
        </w:rPr>
        <w:t>功效</w:t>
      </w:r>
      <w:r w:rsidR="0043096E">
        <w:rPr>
          <w:rFonts w:hint="eastAsia"/>
          <w:sz w:val="24"/>
          <w:szCs w:val="24"/>
        </w:rPr>
        <w:t>：</w:t>
      </w:r>
      <w:r w:rsidRPr="00095E6D">
        <w:rPr>
          <w:rFonts w:hint="eastAsia"/>
          <w:sz w:val="24"/>
          <w:szCs w:val="24"/>
        </w:rPr>
        <w:t>活血祛瘀，凉血清心，养血安神。</w:t>
      </w:r>
    </w:p>
    <w:p w:rsidR="006552B4" w:rsidRDefault="006552B4" w:rsidP="0020749F">
      <w:pPr>
        <w:spacing w:line="276" w:lineRule="auto"/>
        <w:ind w:firstLineChars="200" w:firstLine="480"/>
        <w:rPr>
          <w:rFonts w:asciiTheme="minorEastAsia" w:hAnsiTheme="minorEastAsia" w:cs="Arial"/>
          <w:color w:val="000000"/>
          <w:sz w:val="24"/>
          <w:shd w:val="clear" w:color="auto" w:fill="FFFFFF"/>
        </w:rPr>
      </w:pPr>
      <w:r w:rsidRPr="006552B4">
        <w:rPr>
          <w:rFonts w:asciiTheme="minorEastAsia" w:hAnsiTheme="minorEastAsia" w:cs="Arial" w:hint="eastAsia"/>
          <w:color w:val="000000"/>
          <w:sz w:val="24"/>
          <w:shd w:val="clear" w:color="auto" w:fill="FFFFFF"/>
        </w:rPr>
        <w:t>临床应用</w:t>
      </w:r>
      <w:r w:rsidR="0043096E">
        <w:rPr>
          <w:rFonts w:asciiTheme="minorEastAsia" w:hAnsiTheme="minorEastAsia" w:cs="Arial" w:hint="eastAsia"/>
          <w:color w:val="000000"/>
          <w:sz w:val="24"/>
          <w:shd w:val="clear" w:color="auto" w:fill="FFFFFF"/>
        </w:rPr>
        <w:t>：</w:t>
      </w:r>
      <w:r>
        <w:rPr>
          <w:rFonts w:asciiTheme="minorEastAsia" w:hAnsiTheme="minorEastAsia" w:cs="Arial" w:hint="eastAsia"/>
          <w:color w:val="000000"/>
          <w:sz w:val="24"/>
          <w:shd w:val="clear" w:color="auto" w:fill="FFFFFF"/>
        </w:rPr>
        <w:t>丹参</w:t>
      </w:r>
      <w:r w:rsidR="00D03FB0">
        <w:rPr>
          <w:rFonts w:asciiTheme="minorEastAsia" w:hAnsiTheme="minorEastAsia" w:cs="Arial" w:hint="eastAsia"/>
          <w:color w:val="000000"/>
          <w:sz w:val="24"/>
          <w:shd w:val="clear" w:color="auto" w:fill="FFFFFF"/>
        </w:rPr>
        <w:t>临床上</w:t>
      </w:r>
      <w:r>
        <w:rPr>
          <w:rFonts w:asciiTheme="minorEastAsia" w:hAnsiTheme="minorEastAsia" w:cs="Arial" w:hint="eastAsia"/>
          <w:color w:val="000000"/>
          <w:sz w:val="24"/>
          <w:shd w:val="clear" w:color="auto" w:fill="FFFFFF"/>
        </w:rPr>
        <w:t>主要用于</w:t>
      </w:r>
      <w:r w:rsidR="00ED6B1D" w:rsidRPr="00ED6B1D">
        <w:rPr>
          <w:rFonts w:asciiTheme="minorEastAsia" w:hAnsiTheme="minorEastAsia" w:cs="Arial" w:hint="eastAsia"/>
          <w:color w:val="000000"/>
          <w:sz w:val="24"/>
          <w:shd w:val="clear" w:color="auto" w:fill="FFFFFF"/>
        </w:rPr>
        <w:t>冠心病、心肌梗</w:t>
      </w:r>
      <w:r w:rsidR="003C1CA2">
        <w:rPr>
          <w:rFonts w:asciiTheme="minorEastAsia" w:hAnsiTheme="minorEastAsia" w:cs="Arial" w:hint="eastAsia"/>
          <w:color w:val="000000"/>
          <w:sz w:val="24"/>
          <w:shd w:val="clear" w:color="auto" w:fill="FFFFFF"/>
        </w:rPr>
        <w:t>死</w:t>
      </w:r>
      <w:r w:rsidR="00ED6B1D" w:rsidRPr="00ED6B1D">
        <w:rPr>
          <w:rFonts w:asciiTheme="minorEastAsia" w:hAnsiTheme="minorEastAsia" w:cs="Arial" w:hint="eastAsia"/>
          <w:color w:val="000000"/>
          <w:sz w:val="24"/>
          <w:shd w:val="clear" w:color="auto" w:fill="FFFFFF"/>
        </w:rPr>
        <w:t>、肝脾肿大</w:t>
      </w:r>
      <w:r w:rsidR="00D03FB0">
        <w:rPr>
          <w:rFonts w:asciiTheme="minorEastAsia" w:hAnsiTheme="minorEastAsia" w:cs="Arial" w:hint="eastAsia"/>
          <w:color w:val="000000"/>
          <w:sz w:val="24"/>
          <w:shd w:val="clear" w:color="auto" w:fill="FFFFFF"/>
        </w:rPr>
        <w:t>、</w:t>
      </w:r>
      <w:r w:rsidR="00ED6B1D">
        <w:rPr>
          <w:rFonts w:asciiTheme="minorEastAsia" w:hAnsiTheme="minorEastAsia" w:cs="Arial" w:hint="eastAsia"/>
          <w:color w:val="000000"/>
          <w:sz w:val="24"/>
          <w:shd w:val="clear" w:color="auto" w:fill="FFFFFF"/>
        </w:rPr>
        <w:t>妇科疾病</w:t>
      </w:r>
      <w:r w:rsidR="00ED6B1D" w:rsidRPr="00ED6B1D">
        <w:rPr>
          <w:rFonts w:asciiTheme="minorEastAsia" w:hAnsiTheme="minorEastAsia" w:cs="Arial" w:hint="eastAsia"/>
          <w:color w:val="000000"/>
          <w:sz w:val="24"/>
          <w:shd w:val="clear" w:color="auto" w:fill="FFFFFF"/>
        </w:rPr>
        <w:t>等病症。</w:t>
      </w:r>
    </w:p>
    <w:p w:rsidR="00AE1A4B" w:rsidRDefault="00AE1A4B" w:rsidP="00AE1A4B">
      <w:pPr>
        <w:spacing w:line="276" w:lineRule="auto"/>
        <w:ind w:firstLineChars="200" w:firstLine="480"/>
        <w:rPr>
          <w:sz w:val="24"/>
          <w:szCs w:val="24"/>
        </w:rPr>
      </w:pPr>
      <w:r>
        <w:rPr>
          <w:rFonts w:asciiTheme="minorEastAsia" w:hAnsiTheme="minorEastAsia" w:cs="Arial" w:hint="eastAsia"/>
          <w:color w:val="000000"/>
          <w:sz w:val="24"/>
          <w:shd w:val="clear" w:color="auto" w:fill="FFFFFF"/>
        </w:rPr>
        <w:t xml:space="preserve">3. </w:t>
      </w:r>
      <w:r>
        <w:rPr>
          <w:rFonts w:hint="eastAsia"/>
          <w:sz w:val="24"/>
          <w:szCs w:val="24"/>
        </w:rPr>
        <w:t>动手实践：请同学们</w:t>
      </w:r>
      <w:r>
        <w:rPr>
          <w:sz w:val="24"/>
          <w:szCs w:val="24"/>
        </w:rPr>
        <w:t>观察丹参饮片</w:t>
      </w:r>
      <w:r>
        <w:rPr>
          <w:rFonts w:hint="eastAsia"/>
          <w:sz w:val="24"/>
          <w:szCs w:val="24"/>
        </w:rPr>
        <w:t>，尝试描写丹参饮片的形状。</w:t>
      </w:r>
    </w:p>
    <w:p w:rsidR="00AE1A4B" w:rsidRPr="00E739D8" w:rsidRDefault="00AE1A4B" w:rsidP="00AE1A4B">
      <w:pPr>
        <w:spacing w:line="276" w:lineRule="auto"/>
        <w:ind w:firstLineChars="200" w:firstLine="480"/>
        <w:rPr>
          <w:sz w:val="24"/>
          <w:szCs w:val="24"/>
        </w:rPr>
      </w:pPr>
      <w:r>
        <w:rPr>
          <w:rFonts w:hint="eastAsia"/>
          <w:sz w:val="24"/>
          <w:szCs w:val="24"/>
        </w:rPr>
        <w:t>小结：</w:t>
      </w:r>
      <w:r>
        <w:rPr>
          <w:sz w:val="24"/>
          <w:szCs w:val="24"/>
        </w:rPr>
        <w:t>丹参饮片</w:t>
      </w:r>
      <w:r w:rsidRPr="00E739D8">
        <w:rPr>
          <w:sz w:val="24"/>
          <w:szCs w:val="24"/>
        </w:rPr>
        <w:t>呈类圆形或椭圆形的厚片。</w:t>
      </w:r>
      <w:r w:rsidRPr="00C253EC">
        <w:rPr>
          <w:rFonts w:ascii="黑体" w:eastAsia="黑体" w:hAnsi="黑体" w:hint="eastAsia"/>
          <w:sz w:val="20"/>
          <w:szCs w:val="20"/>
        </w:rPr>
        <w:t>（</w:t>
      </w:r>
      <w:r w:rsidRPr="00C253EC">
        <w:rPr>
          <w:rFonts w:ascii="黑体" w:eastAsia="黑体" w:hAnsi="黑体"/>
          <w:sz w:val="20"/>
          <w:szCs w:val="20"/>
        </w:rPr>
        <w:t>补充</w:t>
      </w:r>
      <w:r w:rsidRPr="00C253EC">
        <w:rPr>
          <w:rFonts w:ascii="黑体" w:eastAsia="黑体" w:hAnsi="黑体" w:hint="eastAsia"/>
          <w:sz w:val="20"/>
          <w:szCs w:val="20"/>
        </w:rPr>
        <w:t>：</w:t>
      </w:r>
      <w:r w:rsidRPr="00C253EC">
        <w:rPr>
          <w:rFonts w:ascii="黑体" w:eastAsia="黑体" w:hAnsi="黑体"/>
          <w:sz w:val="20"/>
          <w:szCs w:val="20"/>
        </w:rPr>
        <w:t>外表皮棕红色或暗棕红色，粗糙，具纵皱纹。切面有裂隙或略平整而致密，有的呈角质样，皮部棕红色，木部灰黄色或紫褐色，有黄白色放射状纹理。气微，味微苦涩。</w:t>
      </w:r>
      <w:r w:rsidRPr="00C253EC">
        <w:rPr>
          <w:rFonts w:ascii="黑体" w:eastAsia="黑体" w:hAnsi="黑体" w:hint="eastAsia"/>
          <w:sz w:val="20"/>
          <w:szCs w:val="20"/>
        </w:rPr>
        <w:t>）</w:t>
      </w:r>
    </w:p>
    <w:p w:rsidR="00095E6D" w:rsidRDefault="00AE1A4B" w:rsidP="0043096E">
      <w:pPr>
        <w:widowControl/>
        <w:shd w:val="clear" w:color="auto" w:fill="FFFFFF"/>
        <w:spacing w:line="360" w:lineRule="atLeast"/>
        <w:ind w:firstLineChars="200" w:firstLine="480"/>
        <w:jc w:val="left"/>
        <w:outlineLvl w:val="1"/>
        <w:rPr>
          <w:rFonts w:asciiTheme="minorEastAsia" w:hAnsiTheme="minorEastAsia"/>
          <w:sz w:val="24"/>
        </w:rPr>
      </w:pPr>
      <w:r>
        <w:rPr>
          <w:rFonts w:asciiTheme="minorEastAsia" w:hAnsiTheme="minorEastAsia" w:hint="eastAsia"/>
          <w:sz w:val="24"/>
        </w:rPr>
        <w:t>4</w:t>
      </w:r>
      <w:r w:rsidR="00DD7EB7">
        <w:rPr>
          <w:rFonts w:hint="eastAsia"/>
          <w:sz w:val="24"/>
          <w:szCs w:val="24"/>
        </w:rPr>
        <w:t>．</w:t>
      </w:r>
      <w:r w:rsidR="003C1CA2">
        <w:rPr>
          <w:rFonts w:asciiTheme="minorEastAsia" w:hAnsiTheme="minorEastAsia" w:hint="eastAsia"/>
          <w:sz w:val="24"/>
        </w:rPr>
        <w:t>介绍</w:t>
      </w:r>
      <w:r w:rsidR="0020749F" w:rsidRPr="00903997">
        <w:rPr>
          <w:rFonts w:asciiTheme="minorEastAsia" w:hAnsiTheme="minorEastAsia" w:hint="eastAsia"/>
          <w:sz w:val="24"/>
        </w:rPr>
        <w:t>复方丹参滴丸</w:t>
      </w:r>
      <w:r w:rsidR="003C1CA2">
        <w:rPr>
          <w:rFonts w:asciiTheme="minorEastAsia" w:hAnsiTheme="minorEastAsia" w:hint="eastAsia"/>
          <w:sz w:val="24"/>
        </w:rPr>
        <w:t>的来历：</w:t>
      </w:r>
      <w:r w:rsidR="0020749F" w:rsidRPr="00903997">
        <w:rPr>
          <w:rFonts w:asciiTheme="minorEastAsia" w:hAnsiTheme="minorEastAsia" w:hint="eastAsia"/>
          <w:sz w:val="24"/>
        </w:rPr>
        <w:t>复方丹参滴丸</w:t>
      </w:r>
      <w:r w:rsidR="003C1CA2">
        <w:rPr>
          <w:rFonts w:asciiTheme="minorEastAsia" w:hAnsiTheme="minorEastAsia" w:hint="eastAsia"/>
          <w:sz w:val="24"/>
        </w:rPr>
        <w:t>源自古方</w:t>
      </w:r>
      <w:r w:rsidR="0043096E" w:rsidRPr="0043096E">
        <w:rPr>
          <w:rFonts w:asciiTheme="minorEastAsia" w:hAnsiTheme="minorEastAsia" w:hint="eastAsia"/>
          <w:sz w:val="24"/>
        </w:rPr>
        <w:t>丹参饮</w:t>
      </w:r>
      <w:r w:rsidR="0043096E">
        <w:rPr>
          <w:rFonts w:asciiTheme="minorEastAsia" w:hAnsiTheme="minorEastAsia" w:hint="eastAsia"/>
          <w:sz w:val="24"/>
        </w:rPr>
        <w:t>，</w:t>
      </w:r>
      <w:r w:rsidR="00903997">
        <w:rPr>
          <w:rFonts w:asciiTheme="minorEastAsia" w:hAnsiTheme="minorEastAsia" w:hint="eastAsia"/>
          <w:sz w:val="24"/>
        </w:rPr>
        <w:t>是由丹参、三七、冰片制成的中成药。主要用于治疗冠心病、心绞痛等病症。复方丹参滴丸目前已完成美国食品和药物管理局（FDA）的三期临床试验，有望成为我国第一个获得FDA通过的中成药。</w:t>
      </w:r>
    </w:p>
    <w:p w:rsidR="0043096E" w:rsidRPr="0043096E" w:rsidRDefault="00AE1A4B" w:rsidP="0043096E">
      <w:pPr>
        <w:widowControl/>
        <w:shd w:val="clear" w:color="auto" w:fill="FFFFFF"/>
        <w:spacing w:line="360" w:lineRule="atLeast"/>
        <w:ind w:firstLineChars="200" w:firstLine="480"/>
        <w:jc w:val="left"/>
        <w:outlineLvl w:val="1"/>
        <w:rPr>
          <w:rFonts w:asciiTheme="minorEastAsia" w:hAnsiTheme="minorEastAsia"/>
          <w:sz w:val="24"/>
        </w:rPr>
      </w:pPr>
      <w:r>
        <w:rPr>
          <w:rFonts w:asciiTheme="minorEastAsia" w:hAnsiTheme="minorEastAsia" w:hint="eastAsia"/>
          <w:sz w:val="24"/>
        </w:rPr>
        <w:t>5</w:t>
      </w:r>
      <w:r w:rsidR="0043096E" w:rsidRPr="0043096E">
        <w:rPr>
          <w:rFonts w:asciiTheme="minorEastAsia" w:hAnsiTheme="minorEastAsia" w:hint="eastAsia"/>
          <w:sz w:val="24"/>
        </w:rPr>
        <w:t>．</w:t>
      </w:r>
      <w:r w:rsidR="0043096E">
        <w:rPr>
          <w:rFonts w:asciiTheme="minorEastAsia" w:hAnsiTheme="minorEastAsia" w:hint="eastAsia"/>
          <w:sz w:val="24"/>
        </w:rPr>
        <w:t>介绍FDA：</w:t>
      </w:r>
      <w:r w:rsidR="003C1CA2">
        <w:rPr>
          <w:rFonts w:asciiTheme="minorEastAsia" w:hAnsiTheme="minorEastAsia" w:hint="eastAsia"/>
          <w:sz w:val="24"/>
        </w:rPr>
        <w:t>F</w:t>
      </w:r>
      <w:r w:rsidR="0043096E">
        <w:rPr>
          <w:rFonts w:asciiTheme="minorEastAsia" w:hAnsiTheme="minorEastAsia" w:hint="eastAsia"/>
          <w:sz w:val="24"/>
        </w:rPr>
        <w:t>DA是</w:t>
      </w:r>
      <w:r w:rsidR="0043096E" w:rsidRPr="0043096E">
        <w:rPr>
          <w:rFonts w:asciiTheme="minorEastAsia" w:hAnsiTheme="minorEastAsia" w:hint="eastAsia"/>
          <w:sz w:val="24"/>
        </w:rPr>
        <w:t>美国食品</w:t>
      </w:r>
      <w:r w:rsidR="003C1CA2">
        <w:rPr>
          <w:rFonts w:asciiTheme="minorEastAsia" w:hAnsiTheme="minorEastAsia" w:hint="eastAsia"/>
          <w:sz w:val="24"/>
        </w:rPr>
        <w:t>和</w:t>
      </w:r>
      <w:r w:rsidR="0043096E" w:rsidRPr="0043096E">
        <w:rPr>
          <w:rFonts w:asciiTheme="minorEastAsia" w:hAnsiTheme="minorEastAsia" w:hint="eastAsia"/>
          <w:sz w:val="24"/>
        </w:rPr>
        <w:t>药</w:t>
      </w:r>
      <w:r w:rsidR="003C1CA2">
        <w:rPr>
          <w:rFonts w:asciiTheme="minorEastAsia" w:hAnsiTheme="minorEastAsia" w:hint="eastAsia"/>
          <w:sz w:val="24"/>
        </w:rPr>
        <w:t>物</w:t>
      </w:r>
      <w:r w:rsidR="0043096E" w:rsidRPr="0043096E">
        <w:rPr>
          <w:rFonts w:asciiTheme="minorEastAsia" w:hAnsiTheme="minorEastAsia" w:hint="eastAsia"/>
          <w:sz w:val="24"/>
        </w:rPr>
        <w:t>管理局</w:t>
      </w:r>
      <w:r w:rsidR="0043096E">
        <w:rPr>
          <w:rFonts w:asciiTheme="minorEastAsia" w:hAnsiTheme="minorEastAsia" w:hint="eastAsia"/>
          <w:sz w:val="24"/>
        </w:rPr>
        <w:t>的简称。</w:t>
      </w:r>
      <w:r w:rsidR="0043096E" w:rsidRPr="0043096E">
        <w:rPr>
          <w:rFonts w:asciiTheme="minorEastAsia" w:hAnsiTheme="minorEastAsia" w:hint="eastAsia"/>
          <w:sz w:val="24"/>
        </w:rPr>
        <w:t>FDA</w:t>
      </w:r>
      <w:r w:rsidR="003C1CA2">
        <w:rPr>
          <w:rFonts w:asciiTheme="minorEastAsia" w:hAnsiTheme="minorEastAsia" w:hint="eastAsia"/>
          <w:sz w:val="24"/>
        </w:rPr>
        <w:t>由美国国会即联邦政府授权，是专门从事食品与药物</w:t>
      </w:r>
      <w:r w:rsidR="0043096E" w:rsidRPr="0043096E">
        <w:rPr>
          <w:rFonts w:asciiTheme="minorEastAsia" w:hAnsiTheme="minorEastAsia" w:hint="eastAsia"/>
          <w:sz w:val="24"/>
        </w:rPr>
        <w:t>管理的最高执法机关，也是一个由医生、律师、微生物学家、化学家和统计学家等专业人士组成的致力于保护、促进和提高国民健康的政府卫生管制的监控机构</w:t>
      </w:r>
      <w:r w:rsidR="0043096E">
        <w:rPr>
          <w:rFonts w:asciiTheme="minorEastAsia" w:hAnsiTheme="minorEastAsia" w:hint="eastAsia"/>
          <w:sz w:val="24"/>
        </w:rPr>
        <w:t>。</w:t>
      </w:r>
    </w:p>
    <w:p w:rsidR="0077716F" w:rsidRPr="004723E6" w:rsidRDefault="0077716F" w:rsidP="000E22D3">
      <w:pPr>
        <w:spacing w:line="276" w:lineRule="auto"/>
        <w:ind w:firstLineChars="200" w:firstLine="480"/>
        <w:rPr>
          <w:sz w:val="24"/>
          <w:szCs w:val="24"/>
        </w:rPr>
      </w:pPr>
      <w:r>
        <w:rPr>
          <w:rFonts w:hint="eastAsia"/>
          <w:sz w:val="24"/>
          <w:szCs w:val="24"/>
        </w:rPr>
        <w:t>（</w:t>
      </w:r>
      <w:r w:rsidR="0071706E">
        <w:rPr>
          <w:rFonts w:hint="eastAsia"/>
          <w:sz w:val="24"/>
          <w:szCs w:val="24"/>
        </w:rPr>
        <w:t>四</w:t>
      </w:r>
      <w:r>
        <w:rPr>
          <w:rFonts w:hint="eastAsia"/>
          <w:sz w:val="24"/>
          <w:szCs w:val="24"/>
        </w:rPr>
        <w:t>）小结整理</w:t>
      </w:r>
    </w:p>
    <w:p w:rsidR="0077716F" w:rsidRDefault="00AC2822" w:rsidP="000E22D3">
      <w:pPr>
        <w:spacing w:line="276" w:lineRule="auto"/>
        <w:ind w:firstLineChars="200" w:firstLine="480"/>
        <w:rPr>
          <w:sz w:val="24"/>
          <w:szCs w:val="24"/>
        </w:rPr>
      </w:pPr>
      <w:r>
        <w:rPr>
          <w:rFonts w:hint="eastAsia"/>
          <w:sz w:val="24"/>
          <w:szCs w:val="24"/>
        </w:rPr>
        <w:t>同学们，通过今天的学习，</w:t>
      </w:r>
      <w:r w:rsidR="00E012F4">
        <w:rPr>
          <w:rFonts w:hint="eastAsia"/>
          <w:sz w:val="24"/>
          <w:szCs w:val="24"/>
        </w:rPr>
        <w:t>我们又认识了一味</w:t>
      </w:r>
      <w:r w:rsidR="00095E6D">
        <w:rPr>
          <w:rFonts w:hint="eastAsia"/>
          <w:sz w:val="24"/>
          <w:szCs w:val="24"/>
        </w:rPr>
        <w:t>了不起的中药材</w:t>
      </w:r>
      <w:r w:rsidR="00E012F4">
        <w:rPr>
          <w:rFonts w:hint="eastAsia"/>
          <w:sz w:val="24"/>
          <w:szCs w:val="24"/>
        </w:rPr>
        <w:t>——丹参，也知道了丹参是如何走向国际化的</w:t>
      </w:r>
      <w:r w:rsidR="00095E6D">
        <w:rPr>
          <w:rFonts w:hint="eastAsia"/>
          <w:sz w:val="24"/>
          <w:szCs w:val="24"/>
        </w:rPr>
        <w:t>。</w:t>
      </w:r>
      <w:r>
        <w:rPr>
          <w:rFonts w:hint="eastAsia"/>
          <w:sz w:val="24"/>
          <w:szCs w:val="24"/>
        </w:rPr>
        <w:t>大家知道</w:t>
      </w:r>
      <w:r w:rsidR="00E012F4">
        <w:rPr>
          <w:rFonts w:hint="eastAsia"/>
          <w:sz w:val="24"/>
          <w:szCs w:val="24"/>
        </w:rPr>
        <w:t>，</w:t>
      </w:r>
      <w:r>
        <w:rPr>
          <w:rFonts w:hint="eastAsia"/>
          <w:sz w:val="24"/>
          <w:szCs w:val="24"/>
        </w:rPr>
        <w:t>我们</w:t>
      </w:r>
      <w:r w:rsidR="00C66F00">
        <w:rPr>
          <w:rFonts w:hint="eastAsia"/>
          <w:sz w:val="24"/>
          <w:szCs w:val="24"/>
        </w:rPr>
        <w:t>祖国的中医药是一个伟大的宝库，虽然我们的科学家现在正在努力</w:t>
      </w:r>
      <w:r w:rsidR="003C1CA2">
        <w:rPr>
          <w:rFonts w:hint="eastAsia"/>
          <w:sz w:val="24"/>
          <w:szCs w:val="24"/>
        </w:rPr>
        <w:t>地</w:t>
      </w:r>
      <w:r w:rsidR="00C66F00">
        <w:rPr>
          <w:rFonts w:hint="eastAsia"/>
          <w:sz w:val="24"/>
          <w:szCs w:val="24"/>
        </w:rPr>
        <w:t>对中医药进行探索和研究，</w:t>
      </w:r>
      <w:r w:rsidR="00095E6D">
        <w:rPr>
          <w:rFonts w:hint="eastAsia"/>
          <w:sz w:val="24"/>
          <w:szCs w:val="24"/>
        </w:rPr>
        <w:t>但还是有很多中药材没被发掘出来。</w:t>
      </w:r>
      <w:r w:rsidR="00524204">
        <w:rPr>
          <w:rFonts w:hint="eastAsia"/>
          <w:sz w:val="24"/>
          <w:szCs w:val="24"/>
        </w:rPr>
        <w:t>请同学们课后查查资料，问问长辈，调查一下家乡有没有神奇的民间草药，它们的功效是怎样的。</w:t>
      </w:r>
    </w:p>
    <w:p w:rsidR="00567945" w:rsidRDefault="0077716F" w:rsidP="000E22D3">
      <w:pPr>
        <w:spacing w:line="276" w:lineRule="auto"/>
        <w:ind w:firstLineChars="200" w:firstLine="482"/>
        <w:rPr>
          <w:sz w:val="24"/>
          <w:szCs w:val="24"/>
        </w:rPr>
      </w:pPr>
      <w:r w:rsidRPr="009909D2">
        <w:rPr>
          <w:rFonts w:hint="eastAsia"/>
          <w:b/>
          <w:sz w:val="24"/>
          <w:szCs w:val="24"/>
        </w:rPr>
        <w:t>七、板书设计</w:t>
      </w:r>
    </w:p>
    <w:p w:rsidR="00567945" w:rsidRDefault="00095E6D" w:rsidP="0077716F">
      <w:pPr>
        <w:spacing w:line="276" w:lineRule="auto"/>
        <w:ind w:firstLine="540"/>
        <w:rPr>
          <w:sz w:val="24"/>
          <w:szCs w:val="24"/>
        </w:rPr>
      </w:pPr>
      <w:r>
        <w:rPr>
          <w:sz w:val="24"/>
          <w:szCs w:val="24"/>
        </w:rPr>
        <w:t>丹参</w:t>
      </w:r>
      <w:r w:rsidR="009107F8">
        <w:rPr>
          <w:rFonts w:hint="eastAsia"/>
          <w:sz w:val="24"/>
          <w:szCs w:val="24"/>
        </w:rPr>
        <w:t>：</w:t>
      </w:r>
      <w:r w:rsidR="009107F8" w:rsidRPr="00095E6D">
        <w:rPr>
          <w:rFonts w:hint="eastAsia"/>
          <w:sz w:val="24"/>
          <w:szCs w:val="24"/>
        </w:rPr>
        <w:t>活血祛瘀，凉血清心，养血安神。</w:t>
      </w:r>
    </w:p>
    <w:p w:rsidR="009107F8" w:rsidRDefault="009107F8" w:rsidP="0077716F">
      <w:pPr>
        <w:spacing w:line="276" w:lineRule="auto"/>
        <w:ind w:firstLine="540"/>
        <w:rPr>
          <w:sz w:val="24"/>
          <w:szCs w:val="24"/>
        </w:rPr>
      </w:pPr>
    </w:p>
    <w:p w:rsidR="009107F8" w:rsidRPr="009107F8" w:rsidRDefault="009107F8" w:rsidP="0077716F">
      <w:pPr>
        <w:spacing w:line="276" w:lineRule="auto"/>
        <w:ind w:firstLine="540"/>
        <w:rPr>
          <w:sz w:val="24"/>
          <w:szCs w:val="24"/>
        </w:rPr>
      </w:pPr>
      <w:r>
        <w:rPr>
          <w:sz w:val="24"/>
          <w:szCs w:val="24"/>
        </w:rPr>
        <w:t>复方丹参滴丸</w:t>
      </w:r>
      <w:r>
        <w:rPr>
          <w:rFonts w:hint="eastAsia"/>
          <w:sz w:val="24"/>
          <w:szCs w:val="24"/>
        </w:rPr>
        <w:t>：</w:t>
      </w:r>
      <w:r>
        <w:rPr>
          <w:sz w:val="24"/>
          <w:szCs w:val="24"/>
        </w:rPr>
        <w:t>冠心病</w:t>
      </w:r>
      <w:r>
        <w:rPr>
          <w:rFonts w:hint="eastAsia"/>
          <w:sz w:val="24"/>
          <w:szCs w:val="24"/>
        </w:rPr>
        <w:t>，美国</w:t>
      </w:r>
      <w:r>
        <w:rPr>
          <w:rFonts w:hint="eastAsia"/>
          <w:sz w:val="24"/>
          <w:szCs w:val="24"/>
        </w:rPr>
        <w:t>FDA</w:t>
      </w:r>
      <w:r>
        <w:rPr>
          <w:rFonts w:hint="eastAsia"/>
          <w:sz w:val="24"/>
          <w:szCs w:val="24"/>
        </w:rPr>
        <w:t>试验中</w:t>
      </w:r>
      <w:r w:rsidR="00E012F4">
        <w:rPr>
          <w:rFonts w:hint="eastAsia"/>
          <w:sz w:val="24"/>
          <w:szCs w:val="24"/>
        </w:rPr>
        <w:t>。</w:t>
      </w:r>
    </w:p>
    <w:p w:rsidR="0077716F" w:rsidRDefault="0077716F" w:rsidP="000E22D3">
      <w:pPr>
        <w:spacing w:line="276" w:lineRule="auto"/>
        <w:ind w:firstLineChars="200" w:firstLine="482"/>
        <w:rPr>
          <w:sz w:val="24"/>
          <w:szCs w:val="24"/>
        </w:rPr>
      </w:pPr>
      <w:r w:rsidRPr="009909D2">
        <w:rPr>
          <w:rFonts w:hint="eastAsia"/>
          <w:b/>
          <w:sz w:val="24"/>
          <w:szCs w:val="24"/>
        </w:rPr>
        <w:t>八、参考资料</w:t>
      </w:r>
    </w:p>
    <w:p w:rsidR="0071706E" w:rsidRPr="003C1CA2" w:rsidRDefault="008533A3" w:rsidP="003C1CA2">
      <w:pPr>
        <w:spacing w:line="276" w:lineRule="auto"/>
        <w:ind w:firstLineChars="200" w:firstLine="480"/>
        <w:rPr>
          <w:sz w:val="24"/>
          <w:szCs w:val="24"/>
        </w:rPr>
      </w:pPr>
      <w:r w:rsidRPr="003C1CA2">
        <w:rPr>
          <w:rFonts w:hint="eastAsia"/>
          <w:sz w:val="24"/>
          <w:szCs w:val="24"/>
        </w:rPr>
        <w:t>（一）</w:t>
      </w:r>
      <w:r w:rsidR="00F31536" w:rsidRPr="003C1CA2">
        <w:rPr>
          <w:rFonts w:hint="eastAsia"/>
          <w:sz w:val="24"/>
          <w:szCs w:val="24"/>
        </w:rPr>
        <w:t>活血祛瘀药</w:t>
      </w:r>
    </w:p>
    <w:p w:rsidR="0071706E" w:rsidRPr="003C1CA2" w:rsidRDefault="003C1CA2" w:rsidP="003C1CA2">
      <w:pPr>
        <w:spacing w:line="276" w:lineRule="auto"/>
        <w:ind w:firstLineChars="200" w:firstLine="480"/>
        <w:rPr>
          <w:sz w:val="24"/>
          <w:szCs w:val="24"/>
        </w:rPr>
      </w:pPr>
      <w:r>
        <w:rPr>
          <w:rFonts w:hint="eastAsia"/>
          <w:sz w:val="24"/>
          <w:szCs w:val="24"/>
        </w:rPr>
        <w:t>凡</w:t>
      </w:r>
      <w:r w:rsidR="0071706E" w:rsidRPr="003C1CA2">
        <w:rPr>
          <w:rFonts w:hint="eastAsia"/>
          <w:sz w:val="24"/>
          <w:szCs w:val="24"/>
        </w:rPr>
        <w:t>能通利血脉、促进血行、消散瘀血的药物，称为活血祛瘀药。其中活血祛瘀作用较强者，又称破血药或逐瘀药。</w:t>
      </w:r>
    </w:p>
    <w:p w:rsidR="0071706E" w:rsidRPr="003C1CA2" w:rsidRDefault="0071706E" w:rsidP="003C1CA2">
      <w:pPr>
        <w:spacing w:line="276" w:lineRule="auto"/>
        <w:ind w:firstLineChars="200" w:firstLine="480"/>
        <w:rPr>
          <w:sz w:val="24"/>
          <w:szCs w:val="24"/>
        </w:rPr>
      </w:pPr>
      <w:r w:rsidRPr="003C1CA2">
        <w:rPr>
          <w:rFonts w:hint="eastAsia"/>
          <w:sz w:val="24"/>
          <w:szCs w:val="24"/>
        </w:rPr>
        <w:t>血液为人体重要物质之一，但必须通行流畅以濡养周身，如有阻滞</w:t>
      </w:r>
      <w:r w:rsidR="003C1CA2" w:rsidRPr="003C1CA2">
        <w:rPr>
          <w:rFonts w:hint="eastAsia"/>
          <w:sz w:val="24"/>
          <w:szCs w:val="24"/>
        </w:rPr>
        <w:t>瘀</w:t>
      </w:r>
      <w:r w:rsidR="00CC3A90">
        <w:rPr>
          <w:rFonts w:hint="eastAsia"/>
          <w:sz w:val="24"/>
          <w:szCs w:val="24"/>
        </w:rPr>
        <w:t>积则往往发生疼痛、肿块等病症，活血祛瘀药</w:t>
      </w:r>
      <w:r w:rsidRPr="003C1CA2">
        <w:rPr>
          <w:rFonts w:hint="eastAsia"/>
          <w:sz w:val="24"/>
          <w:szCs w:val="24"/>
        </w:rPr>
        <w:t>能行血散瘀，解除由于瘀血阻滞所引起的</w:t>
      </w:r>
      <w:r w:rsidRPr="003C1CA2">
        <w:rPr>
          <w:rFonts w:hint="eastAsia"/>
          <w:sz w:val="24"/>
          <w:szCs w:val="24"/>
        </w:rPr>
        <w:lastRenderedPageBreak/>
        <w:t>各种病症，故临床应用甚为重要。</w:t>
      </w:r>
    </w:p>
    <w:p w:rsidR="0071706E" w:rsidRPr="003C1CA2" w:rsidRDefault="0071706E" w:rsidP="003C1CA2">
      <w:pPr>
        <w:spacing w:line="276" w:lineRule="auto"/>
        <w:ind w:firstLineChars="200" w:firstLine="480"/>
        <w:rPr>
          <w:sz w:val="24"/>
          <w:szCs w:val="24"/>
        </w:rPr>
      </w:pPr>
      <w:r w:rsidRPr="003C1CA2">
        <w:rPr>
          <w:rFonts w:hint="eastAsia"/>
          <w:sz w:val="24"/>
          <w:szCs w:val="24"/>
        </w:rPr>
        <w:t>活血祛瘀</w:t>
      </w:r>
      <w:r w:rsidR="00CC3A90">
        <w:rPr>
          <w:rFonts w:hint="eastAsia"/>
          <w:sz w:val="24"/>
          <w:szCs w:val="24"/>
        </w:rPr>
        <w:t>药</w:t>
      </w:r>
      <w:r w:rsidRPr="003C1CA2">
        <w:rPr>
          <w:rFonts w:hint="eastAsia"/>
          <w:sz w:val="24"/>
          <w:szCs w:val="24"/>
        </w:rPr>
        <w:t>主要适用于瘀血阻滞引起的胸胁疼痛、风湿痹痛、症瘕结块、疮疡肿痛、跌</w:t>
      </w:r>
      <w:r w:rsidR="00CC3A90">
        <w:rPr>
          <w:rFonts w:hint="eastAsia"/>
          <w:sz w:val="24"/>
          <w:szCs w:val="24"/>
        </w:rPr>
        <w:t>仆</w:t>
      </w:r>
      <w:r w:rsidRPr="003C1CA2">
        <w:rPr>
          <w:rFonts w:hint="eastAsia"/>
          <w:sz w:val="24"/>
          <w:szCs w:val="24"/>
        </w:rPr>
        <w:t>伤痛，以及月经不调、经闭、痛经、产后瘀滞腹痛等病症。</w:t>
      </w:r>
    </w:p>
    <w:p w:rsidR="0077716F" w:rsidRPr="003C1CA2" w:rsidRDefault="0071706E" w:rsidP="003C1CA2">
      <w:pPr>
        <w:spacing w:line="276" w:lineRule="auto"/>
        <w:ind w:firstLineChars="200" w:firstLine="480"/>
        <w:rPr>
          <w:sz w:val="24"/>
          <w:szCs w:val="24"/>
        </w:rPr>
      </w:pPr>
      <w:r w:rsidRPr="003C1CA2">
        <w:rPr>
          <w:rFonts w:hint="eastAsia"/>
          <w:sz w:val="24"/>
          <w:szCs w:val="24"/>
        </w:rPr>
        <w:t>活血祛瘀药味多辛、苦、咸，性寒、温、平不一，主要归肝、心二经。</w:t>
      </w:r>
    </w:p>
    <w:p w:rsidR="0071706E" w:rsidRPr="003C1CA2" w:rsidRDefault="008533A3" w:rsidP="003C1CA2">
      <w:pPr>
        <w:spacing w:line="276" w:lineRule="auto"/>
        <w:ind w:firstLineChars="200" w:firstLine="480"/>
        <w:rPr>
          <w:sz w:val="24"/>
          <w:szCs w:val="24"/>
        </w:rPr>
      </w:pPr>
      <w:r w:rsidRPr="003C1CA2">
        <w:rPr>
          <w:rFonts w:hint="eastAsia"/>
          <w:sz w:val="24"/>
          <w:szCs w:val="24"/>
        </w:rPr>
        <w:t>（二）</w:t>
      </w:r>
      <w:r w:rsidR="0071706E" w:rsidRPr="003C1CA2">
        <w:rPr>
          <w:rFonts w:hint="eastAsia"/>
          <w:sz w:val="24"/>
          <w:szCs w:val="24"/>
        </w:rPr>
        <w:t>丹参</w:t>
      </w:r>
    </w:p>
    <w:p w:rsidR="0071706E" w:rsidRPr="003C1CA2" w:rsidRDefault="0071706E" w:rsidP="003C1CA2">
      <w:pPr>
        <w:spacing w:line="276" w:lineRule="auto"/>
        <w:ind w:firstLineChars="200" w:firstLine="480"/>
        <w:rPr>
          <w:sz w:val="24"/>
          <w:szCs w:val="24"/>
        </w:rPr>
      </w:pPr>
      <w:r w:rsidRPr="003C1CA2">
        <w:rPr>
          <w:rFonts w:hint="eastAsia"/>
          <w:sz w:val="24"/>
          <w:szCs w:val="24"/>
        </w:rPr>
        <w:t>【药用】唇形科草本植物丹参的根及根茎。</w:t>
      </w:r>
    </w:p>
    <w:p w:rsidR="0071706E" w:rsidRPr="003C1CA2" w:rsidRDefault="0071706E" w:rsidP="003C1CA2">
      <w:pPr>
        <w:spacing w:line="276" w:lineRule="auto"/>
        <w:ind w:firstLineChars="200" w:firstLine="480"/>
        <w:rPr>
          <w:sz w:val="24"/>
          <w:szCs w:val="24"/>
        </w:rPr>
      </w:pPr>
      <w:r w:rsidRPr="003C1CA2">
        <w:rPr>
          <w:rFonts w:hint="eastAsia"/>
          <w:sz w:val="24"/>
          <w:szCs w:val="24"/>
        </w:rPr>
        <w:t>【性味与归经】苦，微寒。归心、心包、肝经。</w:t>
      </w:r>
    </w:p>
    <w:p w:rsidR="0071706E" w:rsidRPr="003C1CA2" w:rsidRDefault="0071706E" w:rsidP="003C1CA2">
      <w:pPr>
        <w:spacing w:line="276" w:lineRule="auto"/>
        <w:ind w:firstLineChars="200" w:firstLine="480"/>
        <w:rPr>
          <w:sz w:val="24"/>
          <w:szCs w:val="24"/>
        </w:rPr>
      </w:pPr>
      <w:r w:rsidRPr="003C1CA2">
        <w:rPr>
          <w:rFonts w:hint="eastAsia"/>
          <w:sz w:val="24"/>
          <w:szCs w:val="24"/>
        </w:rPr>
        <w:t>【功效】活血祛瘀，凉血清心，养血安神。</w:t>
      </w:r>
    </w:p>
    <w:p w:rsidR="0071706E" w:rsidRPr="003C1CA2" w:rsidRDefault="0071706E" w:rsidP="003C1CA2">
      <w:pPr>
        <w:spacing w:line="276" w:lineRule="auto"/>
        <w:ind w:firstLineChars="200" w:firstLine="480"/>
        <w:rPr>
          <w:sz w:val="24"/>
          <w:szCs w:val="24"/>
        </w:rPr>
      </w:pPr>
      <w:r w:rsidRPr="003C1CA2">
        <w:rPr>
          <w:rFonts w:hint="eastAsia"/>
          <w:sz w:val="24"/>
          <w:szCs w:val="24"/>
        </w:rPr>
        <w:t>【临床应用】</w:t>
      </w:r>
    </w:p>
    <w:p w:rsidR="0071706E" w:rsidRPr="003C1CA2" w:rsidRDefault="00861B71" w:rsidP="003C1CA2">
      <w:pPr>
        <w:spacing w:line="276" w:lineRule="auto"/>
        <w:ind w:firstLineChars="200" w:firstLine="480"/>
        <w:rPr>
          <w:sz w:val="24"/>
          <w:szCs w:val="24"/>
        </w:rPr>
      </w:pPr>
      <w:r w:rsidRPr="003C1CA2">
        <w:rPr>
          <w:rFonts w:hint="eastAsia"/>
          <w:sz w:val="24"/>
          <w:szCs w:val="24"/>
        </w:rPr>
        <w:t>1</w:t>
      </w:r>
      <w:r w:rsidRPr="003C1CA2">
        <w:rPr>
          <w:rFonts w:hint="eastAsia"/>
          <w:sz w:val="24"/>
          <w:szCs w:val="24"/>
        </w:rPr>
        <w:t>．</w:t>
      </w:r>
      <w:r w:rsidR="0071706E" w:rsidRPr="003C1CA2">
        <w:rPr>
          <w:rFonts w:hint="eastAsia"/>
          <w:sz w:val="24"/>
          <w:szCs w:val="24"/>
        </w:rPr>
        <w:t>用于胸肋胁痛</w:t>
      </w:r>
      <w:r w:rsidR="00CC3A90">
        <w:rPr>
          <w:rFonts w:hint="eastAsia"/>
          <w:sz w:val="24"/>
          <w:szCs w:val="24"/>
        </w:rPr>
        <w:t>、</w:t>
      </w:r>
      <w:r w:rsidR="0071706E" w:rsidRPr="003C1CA2">
        <w:rPr>
          <w:rFonts w:hint="eastAsia"/>
          <w:sz w:val="24"/>
          <w:szCs w:val="24"/>
        </w:rPr>
        <w:t>风湿痹痛</w:t>
      </w:r>
      <w:r w:rsidR="00CC3A90">
        <w:rPr>
          <w:rFonts w:hint="eastAsia"/>
          <w:sz w:val="24"/>
          <w:szCs w:val="24"/>
        </w:rPr>
        <w:t>、</w:t>
      </w:r>
      <w:r w:rsidR="0071706E" w:rsidRPr="003C1CA2">
        <w:rPr>
          <w:rFonts w:hint="eastAsia"/>
          <w:sz w:val="24"/>
          <w:szCs w:val="24"/>
        </w:rPr>
        <w:t>症瘕结块</w:t>
      </w:r>
      <w:r w:rsidR="00CC3A90">
        <w:rPr>
          <w:rFonts w:hint="eastAsia"/>
          <w:sz w:val="24"/>
          <w:szCs w:val="24"/>
        </w:rPr>
        <w:t>、</w:t>
      </w:r>
      <w:r w:rsidR="0071706E" w:rsidRPr="003C1CA2">
        <w:rPr>
          <w:rFonts w:hint="eastAsia"/>
          <w:sz w:val="24"/>
          <w:szCs w:val="24"/>
        </w:rPr>
        <w:t>疮疡肿痛</w:t>
      </w:r>
      <w:r w:rsidR="00CC3A90">
        <w:rPr>
          <w:rFonts w:hint="eastAsia"/>
          <w:sz w:val="24"/>
          <w:szCs w:val="24"/>
        </w:rPr>
        <w:t>、</w:t>
      </w:r>
      <w:r w:rsidR="0071706E" w:rsidRPr="003C1CA2">
        <w:rPr>
          <w:rFonts w:hint="eastAsia"/>
          <w:sz w:val="24"/>
          <w:szCs w:val="24"/>
        </w:rPr>
        <w:t>跌仆伤痛</w:t>
      </w:r>
      <w:r w:rsidR="00CC3A90">
        <w:rPr>
          <w:rFonts w:hint="eastAsia"/>
          <w:sz w:val="24"/>
          <w:szCs w:val="24"/>
        </w:rPr>
        <w:t>、</w:t>
      </w:r>
      <w:r w:rsidR="0071706E" w:rsidRPr="003C1CA2">
        <w:rPr>
          <w:rFonts w:hint="eastAsia"/>
          <w:sz w:val="24"/>
          <w:szCs w:val="24"/>
        </w:rPr>
        <w:t>月经不调</w:t>
      </w:r>
      <w:r w:rsidR="00CC3A90">
        <w:rPr>
          <w:rFonts w:hint="eastAsia"/>
          <w:sz w:val="24"/>
          <w:szCs w:val="24"/>
        </w:rPr>
        <w:t>、</w:t>
      </w:r>
      <w:r w:rsidR="0071706E" w:rsidRPr="003C1CA2">
        <w:rPr>
          <w:rFonts w:hint="eastAsia"/>
          <w:sz w:val="24"/>
          <w:szCs w:val="24"/>
        </w:rPr>
        <w:t>经闭经</w:t>
      </w:r>
      <w:r w:rsidR="00CC3A90" w:rsidRPr="003C1CA2">
        <w:rPr>
          <w:rFonts w:hint="eastAsia"/>
          <w:sz w:val="24"/>
          <w:szCs w:val="24"/>
        </w:rPr>
        <w:t>痛</w:t>
      </w:r>
      <w:r w:rsidR="00CC3A90">
        <w:rPr>
          <w:rFonts w:hint="eastAsia"/>
          <w:sz w:val="24"/>
          <w:szCs w:val="24"/>
        </w:rPr>
        <w:t>、</w:t>
      </w:r>
      <w:r w:rsidR="0071706E" w:rsidRPr="003C1CA2">
        <w:rPr>
          <w:rFonts w:hint="eastAsia"/>
          <w:sz w:val="24"/>
          <w:szCs w:val="24"/>
        </w:rPr>
        <w:t>产后瘀痛等病症。</w:t>
      </w:r>
      <w:r w:rsidR="0071706E" w:rsidRPr="003C1CA2">
        <w:rPr>
          <w:rFonts w:hint="eastAsia"/>
          <w:sz w:val="24"/>
          <w:szCs w:val="24"/>
        </w:rPr>
        <w:t xml:space="preserve"> </w:t>
      </w:r>
    </w:p>
    <w:p w:rsidR="0071706E" w:rsidRPr="003C1CA2" w:rsidRDefault="0071706E" w:rsidP="003C1CA2">
      <w:pPr>
        <w:spacing w:line="276" w:lineRule="auto"/>
        <w:ind w:firstLineChars="200" w:firstLine="480"/>
        <w:rPr>
          <w:sz w:val="24"/>
          <w:szCs w:val="24"/>
        </w:rPr>
      </w:pPr>
      <w:r w:rsidRPr="003C1CA2">
        <w:rPr>
          <w:rFonts w:hint="eastAsia"/>
          <w:sz w:val="24"/>
          <w:szCs w:val="24"/>
        </w:rPr>
        <w:t>丹参活血祛瘀作用亦非常广泛，尤以治疗胸肋疼痛、症瘕结块，以及月经不调、经闭经痛具有良效，常与川芎配伍应用。惟药性寒凉，用于血热瘀肿病症尤为适宜。在治疗胸腹疼痛属于气滞血瘀方面，往往配合砂仁、檀香等药同用。</w:t>
      </w:r>
    </w:p>
    <w:p w:rsidR="0071706E" w:rsidRPr="003C1CA2" w:rsidRDefault="00861B71" w:rsidP="003C1CA2">
      <w:pPr>
        <w:spacing w:line="276" w:lineRule="auto"/>
        <w:ind w:firstLineChars="200" w:firstLine="480"/>
        <w:rPr>
          <w:sz w:val="24"/>
          <w:szCs w:val="24"/>
        </w:rPr>
      </w:pPr>
      <w:r w:rsidRPr="003C1CA2">
        <w:rPr>
          <w:rFonts w:hint="eastAsia"/>
          <w:sz w:val="24"/>
          <w:szCs w:val="24"/>
        </w:rPr>
        <w:t>2</w:t>
      </w:r>
      <w:r w:rsidRPr="003C1CA2">
        <w:rPr>
          <w:rFonts w:hint="eastAsia"/>
          <w:sz w:val="24"/>
          <w:szCs w:val="24"/>
        </w:rPr>
        <w:t>．</w:t>
      </w:r>
      <w:r w:rsidR="0071706E" w:rsidRPr="003C1CA2">
        <w:rPr>
          <w:rFonts w:hint="eastAsia"/>
          <w:sz w:val="24"/>
          <w:szCs w:val="24"/>
        </w:rPr>
        <w:t>用于温病热入营血、身发斑疹、神昏烦</w:t>
      </w:r>
      <w:r w:rsidR="00CC3A90">
        <w:rPr>
          <w:rFonts w:hint="eastAsia"/>
          <w:sz w:val="24"/>
          <w:szCs w:val="24"/>
        </w:rPr>
        <w:t>躁</w:t>
      </w:r>
      <w:r w:rsidR="0071706E" w:rsidRPr="003C1CA2">
        <w:rPr>
          <w:rFonts w:hint="eastAsia"/>
          <w:sz w:val="24"/>
          <w:szCs w:val="24"/>
        </w:rPr>
        <w:t>等症。</w:t>
      </w:r>
    </w:p>
    <w:p w:rsidR="0071706E" w:rsidRPr="003C1CA2" w:rsidRDefault="0071706E" w:rsidP="003C1CA2">
      <w:pPr>
        <w:spacing w:line="276" w:lineRule="auto"/>
        <w:ind w:firstLineChars="200" w:firstLine="480"/>
        <w:rPr>
          <w:sz w:val="24"/>
          <w:szCs w:val="24"/>
        </w:rPr>
      </w:pPr>
      <w:r w:rsidRPr="003C1CA2">
        <w:rPr>
          <w:rFonts w:hint="eastAsia"/>
          <w:sz w:val="24"/>
          <w:szCs w:val="24"/>
        </w:rPr>
        <w:t>丹参性寒，入血分而</w:t>
      </w:r>
      <w:r w:rsidR="00CC3A90">
        <w:rPr>
          <w:rFonts w:hint="eastAsia"/>
          <w:sz w:val="24"/>
          <w:szCs w:val="24"/>
        </w:rPr>
        <w:t>能凉血，入心经而能清心，故可用治热入营血、身发斑疹，以及神昏烦躁</w:t>
      </w:r>
      <w:r w:rsidRPr="003C1CA2">
        <w:rPr>
          <w:rFonts w:hint="eastAsia"/>
          <w:sz w:val="24"/>
          <w:szCs w:val="24"/>
        </w:rPr>
        <w:t>等症，常与鲜地黄、犀角、玄参等药同用。</w:t>
      </w:r>
    </w:p>
    <w:p w:rsidR="0071706E" w:rsidRPr="003C1CA2" w:rsidRDefault="00861B71" w:rsidP="003C1CA2">
      <w:pPr>
        <w:spacing w:line="276" w:lineRule="auto"/>
        <w:ind w:firstLineChars="200" w:firstLine="480"/>
        <w:rPr>
          <w:sz w:val="24"/>
          <w:szCs w:val="24"/>
        </w:rPr>
      </w:pPr>
      <w:r w:rsidRPr="003C1CA2">
        <w:rPr>
          <w:rFonts w:hint="eastAsia"/>
          <w:sz w:val="24"/>
          <w:szCs w:val="24"/>
        </w:rPr>
        <w:t>3</w:t>
      </w:r>
      <w:r w:rsidRPr="003C1CA2">
        <w:rPr>
          <w:rFonts w:hint="eastAsia"/>
          <w:sz w:val="24"/>
          <w:szCs w:val="24"/>
        </w:rPr>
        <w:t>．</w:t>
      </w:r>
      <w:r w:rsidR="0071706E" w:rsidRPr="003C1CA2">
        <w:rPr>
          <w:rFonts w:hint="eastAsia"/>
          <w:sz w:val="24"/>
          <w:szCs w:val="24"/>
        </w:rPr>
        <w:t>用于心悸怔忡、失眠等症。</w:t>
      </w:r>
    </w:p>
    <w:p w:rsidR="0071706E" w:rsidRPr="003C1CA2" w:rsidRDefault="0071706E" w:rsidP="003C1CA2">
      <w:pPr>
        <w:spacing w:line="276" w:lineRule="auto"/>
        <w:ind w:firstLineChars="200" w:firstLine="480"/>
        <w:rPr>
          <w:sz w:val="24"/>
          <w:szCs w:val="24"/>
        </w:rPr>
      </w:pPr>
      <w:r w:rsidRPr="003C1CA2">
        <w:rPr>
          <w:rFonts w:hint="eastAsia"/>
          <w:sz w:val="24"/>
          <w:szCs w:val="24"/>
        </w:rPr>
        <w:t>丹参还有养血安神的作用，用于心悸失眠，常与酸枣仁、柏子仁等药配合同用。此外，近年来临床常用本品治疗冠心病、心肌梗</w:t>
      </w:r>
      <w:r w:rsidR="00CC3A90">
        <w:rPr>
          <w:rFonts w:hint="eastAsia"/>
          <w:sz w:val="24"/>
          <w:szCs w:val="24"/>
        </w:rPr>
        <w:t>死</w:t>
      </w:r>
      <w:r w:rsidRPr="003C1CA2">
        <w:rPr>
          <w:rFonts w:hint="eastAsia"/>
          <w:sz w:val="24"/>
          <w:szCs w:val="24"/>
        </w:rPr>
        <w:t>、肝脾肿大</w:t>
      </w:r>
      <w:r w:rsidR="00CC3A90">
        <w:rPr>
          <w:rFonts w:hint="eastAsia"/>
          <w:sz w:val="24"/>
          <w:szCs w:val="24"/>
        </w:rPr>
        <w:t>、</w:t>
      </w:r>
      <w:r w:rsidRPr="003C1CA2">
        <w:rPr>
          <w:rFonts w:hint="eastAsia"/>
          <w:sz w:val="24"/>
          <w:szCs w:val="24"/>
        </w:rPr>
        <w:t>宫外孕等病症。</w:t>
      </w:r>
    </w:p>
    <w:p w:rsidR="00783BFB" w:rsidRPr="003C1CA2" w:rsidRDefault="008533A3" w:rsidP="003C1CA2">
      <w:pPr>
        <w:spacing w:line="276" w:lineRule="auto"/>
        <w:ind w:firstLineChars="200" w:firstLine="480"/>
        <w:rPr>
          <w:sz w:val="24"/>
          <w:szCs w:val="24"/>
        </w:rPr>
      </w:pPr>
      <w:r w:rsidRPr="003C1CA2">
        <w:rPr>
          <w:rFonts w:hint="eastAsia"/>
          <w:sz w:val="24"/>
          <w:szCs w:val="24"/>
        </w:rPr>
        <w:t>【</w:t>
      </w:r>
      <w:r w:rsidR="00E365D0" w:rsidRPr="003C1CA2">
        <w:rPr>
          <w:rFonts w:hint="eastAsia"/>
          <w:sz w:val="24"/>
          <w:szCs w:val="24"/>
        </w:rPr>
        <w:t>临床研究】</w:t>
      </w:r>
    </w:p>
    <w:p w:rsidR="00783BFB" w:rsidRPr="003C1CA2" w:rsidRDefault="00E365D0" w:rsidP="003C1CA2">
      <w:pPr>
        <w:spacing w:line="276" w:lineRule="auto"/>
        <w:ind w:firstLineChars="200" w:firstLine="480"/>
        <w:rPr>
          <w:sz w:val="24"/>
          <w:szCs w:val="24"/>
        </w:rPr>
      </w:pPr>
      <w:r w:rsidRPr="003C1CA2">
        <w:rPr>
          <w:rFonts w:hint="eastAsia"/>
          <w:sz w:val="24"/>
          <w:szCs w:val="24"/>
        </w:rPr>
        <w:t>1</w:t>
      </w:r>
      <w:r w:rsidRPr="003C1CA2">
        <w:rPr>
          <w:rFonts w:hint="eastAsia"/>
          <w:sz w:val="24"/>
          <w:szCs w:val="24"/>
        </w:rPr>
        <w:t>．</w:t>
      </w:r>
      <w:r w:rsidR="00783BFB" w:rsidRPr="003C1CA2">
        <w:rPr>
          <w:rFonts w:hint="eastAsia"/>
          <w:sz w:val="24"/>
          <w:szCs w:val="24"/>
        </w:rPr>
        <w:t>心血管系统的作用</w:t>
      </w:r>
    </w:p>
    <w:p w:rsidR="00783BFB" w:rsidRPr="003C1CA2" w:rsidRDefault="00E365D0" w:rsidP="003C1CA2">
      <w:pPr>
        <w:spacing w:line="276" w:lineRule="auto"/>
        <w:ind w:firstLineChars="200" w:firstLine="480"/>
        <w:rPr>
          <w:sz w:val="24"/>
          <w:szCs w:val="24"/>
        </w:rPr>
      </w:pPr>
      <w:r w:rsidRPr="003C1CA2">
        <w:rPr>
          <w:rFonts w:hint="eastAsia"/>
          <w:sz w:val="24"/>
          <w:szCs w:val="24"/>
        </w:rPr>
        <w:t>（</w:t>
      </w:r>
      <w:r w:rsidRPr="003C1CA2">
        <w:rPr>
          <w:rFonts w:hint="eastAsia"/>
          <w:sz w:val="24"/>
          <w:szCs w:val="24"/>
        </w:rPr>
        <w:t>1</w:t>
      </w:r>
      <w:r w:rsidRPr="003C1CA2">
        <w:rPr>
          <w:rFonts w:hint="eastAsia"/>
          <w:sz w:val="24"/>
          <w:szCs w:val="24"/>
        </w:rPr>
        <w:t>）</w:t>
      </w:r>
      <w:r w:rsidR="00783BFB" w:rsidRPr="003C1CA2">
        <w:rPr>
          <w:rFonts w:hint="eastAsia"/>
          <w:sz w:val="24"/>
          <w:szCs w:val="24"/>
        </w:rPr>
        <w:t>强心</w:t>
      </w:r>
      <w:r w:rsidR="00CC3A90">
        <w:rPr>
          <w:rFonts w:hint="eastAsia"/>
          <w:sz w:val="24"/>
          <w:szCs w:val="24"/>
        </w:rPr>
        <w:t>：</w:t>
      </w:r>
      <w:r w:rsidR="00783BFB" w:rsidRPr="003C1CA2">
        <w:rPr>
          <w:rFonts w:hint="eastAsia"/>
          <w:sz w:val="24"/>
          <w:szCs w:val="24"/>
        </w:rPr>
        <w:t>加强心肌收缩力、改善心脏功能，不增加心肌耗氧量</w:t>
      </w:r>
      <w:r w:rsidR="00CC3A90">
        <w:rPr>
          <w:rFonts w:hint="eastAsia"/>
          <w:sz w:val="24"/>
          <w:szCs w:val="24"/>
        </w:rPr>
        <w:t>。</w:t>
      </w:r>
    </w:p>
    <w:p w:rsidR="00783BFB" w:rsidRPr="003C1CA2" w:rsidRDefault="00E365D0" w:rsidP="003C1CA2">
      <w:pPr>
        <w:spacing w:line="276" w:lineRule="auto"/>
        <w:ind w:firstLineChars="200" w:firstLine="480"/>
        <w:rPr>
          <w:sz w:val="24"/>
          <w:szCs w:val="24"/>
        </w:rPr>
      </w:pPr>
      <w:r w:rsidRPr="003C1CA2">
        <w:rPr>
          <w:rFonts w:hint="eastAsia"/>
          <w:sz w:val="24"/>
          <w:szCs w:val="24"/>
        </w:rPr>
        <w:t>（</w:t>
      </w:r>
      <w:r w:rsidRPr="003C1CA2">
        <w:rPr>
          <w:rFonts w:hint="eastAsia"/>
          <w:sz w:val="24"/>
          <w:szCs w:val="24"/>
        </w:rPr>
        <w:t>2</w:t>
      </w:r>
      <w:r w:rsidRPr="003C1CA2">
        <w:rPr>
          <w:rFonts w:hint="eastAsia"/>
          <w:sz w:val="24"/>
          <w:szCs w:val="24"/>
        </w:rPr>
        <w:t>）</w:t>
      </w:r>
      <w:r w:rsidR="00783BFB" w:rsidRPr="003C1CA2">
        <w:rPr>
          <w:rFonts w:hint="eastAsia"/>
          <w:sz w:val="24"/>
          <w:szCs w:val="24"/>
        </w:rPr>
        <w:t>对血管</w:t>
      </w:r>
      <w:r w:rsidR="00CC3A90">
        <w:rPr>
          <w:rFonts w:hint="eastAsia"/>
          <w:sz w:val="24"/>
          <w:szCs w:val="24"/>
        </w:rPr>
        <w:t>的</w:t>
      </w:r>
      <w:r w:rsidR="00783BFB" w:rsidRPr="003C1CA2">
        <w:rPr>
          <w:rFonts w:hint="eastAsia"/>
          <w:sz w:val="24"/>
          <w:szCs w:val="24"/>
        </w:rPr>
        <w:t>作用</w:t>
      </w:r>
      <w:r w:rsidR="00CC3A90">
        <w:rPr>
          <w:rFonts w:hint="eastAsia"/>
          <w:sz w:val="24"/>
          <w:szCs w:val="24"/>
        </w:rPr>
        <w:t>：</w:t>
      </w:r>
      <w:r w:rsidR="00783BFB" w:rsidRPr="003C1CA2">
        <w:rPr>
          <w:rFonts w:hint="eastAsia"/>
          <w:sz w:val="24"/>
          <w:szCs w:val="24"/>
        </w:rPr>
        <w:t>扩张冠</w:t>
      </w:r>
      <w:r w:rsidR="00CC3A90">
        <w:rPr>
          <w:rFonts w:hint="eastAsia"/>
          <w:sz w:val="24"/>
          <w:szCs w:val="24"/>
        </w:rPr>
        <w:t>状动</w:t>
      </w:r>
      <w:r w:rsidR="00783BFB" w:rsidRPr="003C1CA2">
        <w:rPr>
          <w:rFonts w:hint="eastAsia"/>
          <w:sz w:val="24"/>
          <w:szCs w:val="24"/>
        </w:rPr>
        <w:t>脉，增加心肌血流量</w:t>
      </w:r>
      <w:r w:rsidR="00CC3A90">
        <w:rPr>
          <w:rFonts w:hint="eastAsia"/>
          <w:sz w:val="24"/>
          <w:szCs w:val="24"/>
        </w:rPr>
        <w:t>；</w:t>
      </w:r>
      <w:r w:rsidR="00783BFB" w:rsidRPr="003C1CA2">
        <w:rPr>
          <w:rFonts w:hint="eastAsia"/>
          <w:sz w:val="24"/>
          <w:szCs w:val="24"/>
        </w:rPr>
        <w:t>扩张外周血管，</w:t>
      </w:r>
      <w:r w:rsidR="009C263C">
        <w:rPr>
          <w:rFonts w:hint="eastAsia"/>
          <w:sz w:val="24"/>
          <w:szCs w:val="24"/>
        </w:rPr>
        <w:t>使</w:t>
      </w:r>
      <w:r w:rsidR="00783BFB" w:rsidRPr="003C1CA2">
        <w:rPr>
          <w:rFonts w:hint="eastAsia"/>
          <w:sz w:val="24"/>
          <w:szCs w:val="24"/>
        </w:rPr>
        <w:t>血流增加</w:t>
      </w:r>
      <w:r w:rsidR="00CC3A90">
        <w:rPr>
          <w:rFonts w:hint="eastAsia"/>
          <w:sz w:val="24"/>
          <w:szCs w:val="24"/>
        </w:rPr>
        <w:t>。</w:t>
      </w:r>
    </w:p>
    <w:p w:rsidR="00783BFB" w:rsidRPr="003C1CA2" w:rsidRDefault="00E365D0" w:rsidP="003C1CA2">
      <w:pPr>
        <w:spacing w:line="276" w:lineRule="auto"/>
        <w:ind w:firstLineChars="200" w:firstLine="480"/>
        <w:rPr>
          <w:sz w:val="24"/>
          <w:szCs w:val="24"/>
        </w:rPr>
      </w:pPr>
      <w:r w:rsidRPr="003C1CA2">
        <w:rPr>
          <w:rFonts w:hint="eastAsia"/>
          <w:sz w:val="24"/>
          <w:szCs w:val="24"/>
        </w:rPr>
        <w:t>（</w:t>
      </w:r>
      <w:r w:rsidRPr="003C1CA2">
        <w:rPr>
          <w:rFonts w:hint="eastAsia"/>
          <w:sz w:val="24"/>
          <w:szCs w:val="24"/>
        </w:rPr>
        <w:t>3</w:t>
      </w:r>
      <w:r w:rsidRPr="003C1CA2">
        <w:rPr>
          <w:rFonts w:hint="eastAsia"/>
          <w:sz w:val="24"/>
          <w:szCs w:val="24"/>
        </w:rPr>
        <w:t>）</w:t>
      </w:r>
      <w:r w:rsidR="00783BFB" w:rsidRPr="003C1CA2">
        <w:rPr>
          <w:rFonts w:hint="eastAsia"/>
          <w:sz w:val="24"/>
          <w:szCs w:val="24"/>
        </w:rPr>
        <w:t>抗血栓形成</w:t>
      </w:r>
      <w:r w:rsidR="009C263C">
        <w:rPr>
          <w:rFonts w:hint="eastAsia"/>
          <w:sz w:val="24"/>
          <w:szCs w:val="24"/>
        </w:rPr>
        <w:t>：</w:t>
      </w:r>
      <w:r w:rsidR="00783BFB" w:rsidRPr="003C1CA2">
        <w:rPr>
          <w:rFonts w:hint="eastAsia"/>
          <w:sz w:val="24"/>
          <w:szCs w:val="24"/>
        </w:rPr>
        <w:t>提高纤溶酶活性</w:t>
      </w:r>
      <w:r w:rsidR="009C263C">
        <w:rPr>
          <w:rFonts w:hint="eastAsia"/>
          <w:sz w:val="24"/>
          <w:szCs w:val="24"/>
        </w:rPr>
        <w:t>；</w:t>
      </w:r>
      <w:r w:rsidR="00783BFB" w:rsidRPr="003C1CA2">
        <w:rPr>
          <w:rFonts w:hint="eastAsia"/>
          <w:sz w:val="24"/>
          <w:szCs w:val="24"/>
        </w:rPr>
        <w:t>延长出、凝血时间</w:t>
      </w:r>
      <w:r w:rsidR="009C263C">
        <w:rPr>
          <w:rFonts w:hint="eastAsia"/>
          <w:sz w:val="24"/>
          <w:szCs w:val="24"/>
        </w:rPr>
        <w:t>；</w:t>
      </w:r>
      <w:r w:rsidR="00783BFB" w:rsidRPr="003C1CA2">
        <w:rPr>
          <w:rFonts w:hint="eastAsia"/>
          <w:sz w:val="24"/>
          <w:szCs w:val="24"/>
        </w:rPr>
        <w:t>抑制血小板聚集</w:t>
      </w:r>
      <w:r w:rsidR="009C263C">
        <w:rPr>
          <w:rFonts w:hint="eastAsia"/>
          <w:sz w:val="24"/>
          <w:szCs w:val="24"/>
        </w:rPr>
        <w:t>；</w:t>
      </w:r>
      <w:r w:rsidR="00783BFB" w:rsidRPr="003C1CA2">
        <w:rPr>
          <w:rFonts w:hint="eastAsia"/>
          <w:sz w:val="24"/>
          <w:szCs w:val="24"/>
        </w:rPr>
        <w:t>改善血液流变学特性</w:t>
      </w:r>
      <w:r w:rsidR="009C263C">
        <w:rPr>
          <w:rFonts w:hint="eastAsia"/>
          <w:sz w:val="24"/>
          <w:szCs w:val="24"/>
        </w:rPr>
        <w:t>，使</w:t>
      </w:r>
      <w:r w:rsidR="00783BFB" w:rsidRPr="003C1CA2">
        <w:rPr>
          <w:rFonts w:hint="eastAsia"/>
          <w:sz w:val="24"/>
          <w:szCs w:val="24"/>
        </w:rPr>
        <w:t>血</w:t>
      </w:r>
      <w:r w:rsidR="009C263C">
        <w:rPr>
          <w:rFonts w:hint="eastAsia"/>
          <w:sz w:val="24"/>
          <w:szCs w:val="24"/>
        </w:rPr>
        <w:t>黏度降低。</w:t>
      </w:r>
    </w:p>
    <w:p w:rsidR="00783BFB" w:rsidRPr="003C1CA2" w:rsidRDefault="00E365D0" w:rsidP="003C1CA2">
      <w:pPr>
        <w:spacing w:line="276" w:lineRule="auto"/>
        <w:ind w:firstLineChars="200" w:firstLine="480"/>
        <w:rPr>
          <w:sz w:val="24"/>
          <w:szCs w:val="24"/>
        </w:rPr>
      </w:pPr>
      <w:r w:rsidRPr="003C1CA2">
        <w:rPr>
          <w:rFonts w:hint="eastAsia"/>
          <w:sz w:val="24"/>
          <w:szCs w:val="24"/>
        </w:rPr>
        <w:t>（</w:t>
      </w:r>
      <w:r w:rsidRPr="003C1CA2">
        <w:rPr>
          <w:rFonts w:hint="eastAsia"/>
          <w:sz w:val="24"/>
          <w:szCs w:val="24"/>
        </w:rPr>
        <w:t>4</w:t>
      </w:r>
      <w:r w:rsidRPr="003C1CA2">
        <w:rPr>
          <w:rFonts w:hint="eastAsia"/>
          <w:sz w:val="24"/>
          <w:szCs w:val="24"/>
        </w:rPr>
        <w:t>）</w:t>
      </w:r>
      <w:r w:rsidR="00783BFB" w:rsidRPr="003C1CA2">
        <w:rPr>
          <w:rFonts w:hint="eastAsia"/>
          <w:sz w:val="24"/>
          <w:szCs w:val="24"/>
        </w:rPr>
        <w:t>改善微循环</w:t>
      </w:r>
      <w:r w:rsidR="009C263C">
        <w:rPr>
          <w:rFonts w:hint="eastAsia"/>
          <w:sz w:val="24"/>
          <w:szCs w:val="24"/>
        </w:rPr>
        <w:t>。</w:t>
      </w:r>
    </w:p>
    <w:p w:rsidR="00783BFB" w:rsidRPr="003C1CA2" w:rsidRDefault="00E365D0" w:rsidP="003C1CA2">
      <w:pPr>
        <w:spacing w:line="276" w:lineRule="auto"/>
        <w:ind w:firstLineChars="200" w:firstLine="480"/>
        <w:rPr>
          <w:sz w:val="24"/>
          <w:szCs w:val="24"/>
        </w:rPr>
      </w:pPr>
      <w:r w:rsidRPr="003C1CA2">
        <w:rPr>
          <w:rFonts w:hint="eastAsia"/>
          <w:sz w:val="24"/>
          <w:szCs w:val="24"/>
        </w:rPr>
        <w:t>2</w:t>
      </w:r>
      <w:r w:rsidRPr="003C1CA2">
        <w:rPr>
          <w:rFonts w:hint="eastAsia"/>
          <w:sz w:val="24"/>
          <w:szCs w:val="24"/>
        </w:rPr>
        <w:t>．</w:t>
      </w:r>
      <w:r w:rsidR="00783BFB" w:rsidRPr="003C1CA2">
        <w:rPr>
          <w:rFonts w:hint="eastAsia"/>
          <w:sz w:val="24"/>
          <w:szCs w:val="24"/>
        </w:rPr>
        <w:t>促进组织的修复与再生作用</w:t>
      </w:r>
    </w:p>
    <w:p w:rsidR="00783BFB" w:rsidRPr="003C1CA2" w:rsidRDefault="00E365D0" w:rsidP="003C1CA2">
      <w:pPr>
        <w:spacing w:line="276" w:lineRule="auto"/>
        <w:ind w:firstLineChars="200" w:firstLine="480"/>
        <w:rPr>
          <w:sz w:val="24"/>
          <w:szCs w:val="24"/>
        </w:rPr>
      </w:pPr>
      <w:r w:rsidRPr="003C1CA2">
        <w:rPr>
          <w:rFonts w:hint="eastAsia"/>
          <w:sz w:val="24"/>
          <w:szCs w:val="24"/>
        </w:rPr>
        <w:t>（</w:t>
      </w:r>
      <w:r w:rsidRPr="003C1CA2">
        <w:rPr>
          <w:rFonts w:hint="eastAsia"/>
          <w:sz w:val="24"/>
          <w:szCs w:val="24"/>
        </w:rPr>
        <w:t>1</w:t>
      </w:r>
      <w:r w:rsidRPr="003C1CA2">
        <w:rPr>
          <w:rFonts w:hint="eastAsia"/>
          <w:sz w:val="24"/>
          <w:szCs w:val="24"/>
        </w:rPr>
        <w:t>）</w:t>
      </w:r>
      <w:r w:rsidR="00783BFB" w:rsidRPr="003C1CA2">
        <w:rPr>
          <w:rFonts w:hint="eastAsia"/>
          <w:sz w:val="24"/>
          <w:szCs w:val="24"/>
        </w:rPr>
        <w:t>促进组织的修复与再生</w:t>
      </w:r>
      <w:r w:rsidR="009C263C">
        <w:rPr>
          <w:rFonts w:hint="eastAsia"/>
          <w:sz w:val="24"/>
          <w:szCs w:val="24"/>
        </w:rPr>
        <w:t>：丹参制剂治疗可使</w:t>
      </w:r>
      <w:r w:rsidR="00783BFB" w:rsidRPr="003C1CA2">
        <w:rPr>
          <w:rFonts w:hint="eastAsia"/>
          <w:sz w:val="24"/>
          <w:szCs w:val="24"/>
        </w:rPr>
        <w:t>坏死心肌清除快</w:t>
      </w:r>
      <w:r w:rsidR="009C263C">
        <w:rPr>
          <w:rFonts w:hint="eastAsia"/>
          <w:sz w:val="24"/>
          <w:szCs w:val="24"/>
        </w:rPr>
        <w:t>，</w:t>
      </w:r>
      <w:r w:rsidR="00783BFB" w:rsidRPr="003C1CA2">
        <w:rPr>
          <w:rFonts w:hint="eastAsia"/>
          <w:sz w:val="24"/>
          <w:szCs w:val="24"/>
        </w:rPr>
        <w:t>纤维母细胞分化、胶原纤维形成较明显</w:t>
      </w:r>
      <w:r w:rsidR="009C263C">
        <w:rPr>
          <w:rFonts w:hint="eastAsia"/>
          <w:sz w:val="24"/>
          <w:szCs w:val="24"/>
        </w:rPr>
        <w:t>，</w:t>
      </w:r>
      <w:r w:rsidR="00783BFB" w:rsidRPr="003C1CA2">
        <w:rPr>
          <w:rFonts w:hint="eastAsia"/>
          <w:sz w:val="24"/>
          <w:szCs w:val="24"/>
        </w:rPr>
        <w:t>肉芽形成比较成熟</w:t>
      </w:r>
      <w:r w:rsidR="009C263C">
        <w:rPr>
          <w:rFonts w:hint="eastAsia"/>
          <w:sz w:val="24"/>
          <w:szCs w:val="24"/>
        </w:rPr>
        <w:t>；局部瘀</w:t>
      </w:r>
      <w:r w:rsidR="00783BFB" w:rsidRPr="003C1CA2">
        <w:rPr>
          <w:rFonts w:hint="eastAsia"/>
          <w:sz w:val="24"/>
          <w:szCs w:val="24"/>
        </w:rPr>
        <w:t>血减轻</w:t>
      </w:r>
      <w:r w:rsidR="009C263C">
        <w:rPr>
          <w:rFonts w:hint="eastAsia"/>
          <w:sz w:val="24"/>
          <w:szCs w:val="24"/>
        </w:rPr>
        <w:t>，</w:t>
      </w:r>
      <w:r w:rsidR="00783BFB" w:rsidRPr="003C1CA2">
        <w:rPr>
          <w:rFonts w:hint="eastAsia"/>
          <w:sz w:val="24"/>
          <w:szCs w:val="24"/>
        </w:rPr>
        <w:t>血液循环改善，愈合时间缩短。</w:t>
      </w:r>
    </w:p>
    <w:p w:rsidR="00783BFB" w:rsidRPr="003C1CA2" w:rsidRDefault="00E365D0" w:rsidP="003C1CA2">
      <w:pPr>
        <w:spacing w:line="276" w:lineRule="auto"/>
        <w:ind w:firstLineChars="200" w:firstLine="480"/>
        <w:rPr>
          <w:sz w:val="24"/>
          <w:szCs w:val="24"/>
        </w:rPr>
      </w:pPr>
      <w:r w:rsidRPr="003C1CA2">
        <w:rPr>
          <w:rFonts w:hint="eastAsia"/>
          <w:sz w:val="24"/>
          <w:szCs w:val="24"/>
        </w:rPr>
        <w:t>（</w:t>
      </w:r>
      <w:r w:rsidRPr="003C1CA2">
        <w:rPr>
          <w:rFonts w:hint="eastAsia"/>
          <w:sz w:val="24"/>
          <w:szCs w:val="24"/>
        </w:rPr>
        <w:t>2</w:t>
      </w:r>
      <w:r w:rsidRPr="003C1CA2">
        <w:rPr>
          <w:rFonts w:hint="eastAsia"/>
          <w:sz w:val="24"/>
          <w:szCs w:val="24"/>
        </w:rPr>
        <w:t>）</w:t>
      </w:r>
      <w:r w:rsidR="00783BFB" w:rsidRPr="003C1CA2">
        <w:rPr>
          <w:rFonts w:hint="eastAsia"/>
          <w:sz w:val="24"/>
          <w:szCs w:val="24"/>
        </w:rPr>
        <w:t>抑制过度增生</w:t>
      </w:r>
      <w:r w:rsidR="009C263C">
        <w:rPr>
          <w:rFonts w:hint="eastAsia"/>
          <w:sz w:val="24"/>
          <w:szCs w:val="24"/>
        </w:rPr>
        <w:t>：</w:t>
      </w:r>
      <w:r w:rsidR="00783BFB" w:rsidRPr="003C1CA2">
        <w:rPr>
          <w:rFonts w:hint="eastAsia"/>
          <w:sz w:val="24"/>
          <w:szCs w:val="24"/>
        </w:rPr>
        <w:t>对过度增生的纤维母细胞有抑制作用。</w:t>
      </w:r>
    </w:p>
    <w:p w:rsidR="00783BFB" w:rsidRPr="003C1CA2" w:rsidRDefault="00E365D0" w:rsidP="003C1CA2">
      <w:pPr>
        <w:spacing w:line="276" w:lineRule="auto"/>
        <w:ind w:firstLineChars="200" w:firstLine="480"/>
        <w:rPr>
          <w:sz w:val="24"/>
          <w:szCs w:val="24"/>
        </w:rPr>
      </w:pPr>
      <w:r w:rsidRPr="003C1CA2">
        <w:rPr>
          <w:rFonts w:hint="eastAsia"/>
          <w:sz w:val="24"/>
          <w:szCs w:val="24"/>
        </w:rPr>
        <w:t>3</w:t>
      </w:r>
      <w:r w:rsidRPr="003C1CA2">
        <w:rPr>
          <w:rFonts w:hint="eastAsia"/>
          <w:sz w:val="24"/>
          <w:szCs w:val="24"/>
        </w:rPr>
        <w:t>．</w:t>
      </w:r>
      <w:r w:rsidR="00783BFB" w:rsidRPr="003C1CA2">
        <w:rPr>
          <w:rFonts w:hint="eastAsia"/>
          <w:sz w:val="24"/>
          <w:szCs w:val="24"/>
        </w:rPr>
        <w:t>保肝</w:t>
      </w:r>
      <w:r w:rsidR="00984A17" w:rsidRPr="003C1CA2">
        <w:rPr>
          <w:rFonts w:hint="eastAsia"/>
          <w:sz w:val="24"/>
          <w:szCs w:val="24"/>
        </w:rPr>
        <w:t>、</w:t>
      </w:r>
      <w:r w:rsidR="00783BFB" w:rsidRPr="003C1CA2">
        <w:rPr>
          <w:rFonts w:hint="eastAsia"/>
          <w:sz w:val="24"/>
          <w:szCs w:val="24"/>
        </w:rPr>
        <w:t>改善肝微循环。</w:t>
      </w:r>
    </w:p>
    <w:p w:rsidR="00783BFB" w:rsidRPr="003C1CA2" w:rsidRDefault="00E365D0" w:rsidP="003C1CA2">
      <w:pPr>
        <w:spacing w:line="276" w:lineRule="auto"/>
        <w:ind w:firstLineChars="200" w:firstLine="480"/>
        <w:rPr>
          <w:sz w:val="24"/>
          <w:szCs w:val="24"/>
        </w:rPr>
      </w:pPr>
      <w:r w:rsidRPr="003C1CA2">
        <w:rPr>
          <w:rFonts w:hint="eastAsia"/>
          <w:sz w:val="24"/>
          <w:szCs w:val="24"/>
        </w:rPr>
        <w:t>4</w:t>
      </w:r>
      <w:r w:rsidRPr="003C1CA2">
        <w:rPr>
          <w:rFonts w:hint="eastAsia"/>
          <w:sz w:val="24"/>
          <w:szCs w:val="24"/>
        </w:rPr>
        <w:t>．</w:t>
      </w:r>
      <w:r w:rsidR="00783BFB" w:rsidRPr="003C1CA2">
        <w:rPr>
          <w:rFonts w:hint="eastAsia"/>
          <w:sz w:val="24"/>
          <w:szCs w:val="24"/>
        </w:rPr>
        <w:t>抗菌丹参制剂中含有隐丹参酮、二氢丹参酮，对体外的葡萄球菌、大肠杆菌、变性杆菌有抑制作用。</w:t>
      </w:r>
    </w:p>
    <w:p w:rsidR="0071706E" w:rsidRPr="003C1CA2" w:rsidRDefault="0071706E" w:rsidP="003C1CA2">
      <w:pPr>
        <w:spacing w:line="276" w:lineRule="auto"/>
        <w:ind w:firstLineChars="200" w:firstLine="480"/>
        <w:rPr>
          <w:sz w:val="24"/>
          <w:szCs w:val="24"/>
        </w:rPr>
      </w:pPr>
      <w:r w:rsidRPr="003C1CA2">
        <w:rPr>
          <w:rFonts w:hint="eastAsia"/>
          <w:sz w:val="24"/>
          <w:szCs w:val="24"/>
        </w:rPr>
        <w:t>【处方用名】丹参、紫丹参（洗净，晒干，切碎用）、炒丹参（清炒至微焦）、</w:t>
      </w:r>
      <w:r w:rsidRPr="003C1CA2">
        <w:rPr>
          <w:rFonts w:hint="eastAsia"/>
          <w:sz w:val="24"/>
          <w:szCs w:val="24"/>
        </w:rPr>
        <w:lastRenderedPageBreak/>
        <w:t>猪心血拌丹参（用猪心血</w:t>
      </w:r>
      <w:r w:rsidR="009C263C">
        <w:rPr>
          <w:rFonts w:hint="eastAsia"/>
          <w:sz w:val="24"/>
          <w:szCs w:val="24"/>
        </w:rPr>
        <w:t>、</w:t>
      </w:r>
      <w:r w:rsidRPr="003C1CA2">
        <w:rPr>
          <w:rFonts w:hint="eastAsia"/>
          <w:sz w:val="24"/>
          <w:szCs w:val="24"/>
        </w:rPr>
        <w:t>黄酒拌后干燥，增强养血安神作用）。</w:t>
      </w:r>
    </w:p>
    <w:p w:rsidR="0071706E" w:rsidRPr="003C1CA2" w:rsidRDefault="0071706E" w:rsidP="003C1CA2">
      <w:pPr>
        <w:spacing w:line="276" w:lineRule="auto"/>
        <w:ind w:firstLineChars="200" w:firstLine="480"/>
        <w:rPr>
          <w:sz w:val="24"/>
          <w:szCs w:val="24"/>
        </w:rPr>
      </w:pPr>
      <w:r w:rsidRPr="003C1CA2">
        <w:rPr>
          <w:rFonts w:hint="eastAsia"/>
          <w:sz w:val="24"/>
          <w:szCs w:val="24"/>
        </w:rPr>
        <w:t>【一般用量与用法】三钱至五钱，煎服。</w:t>
      </w:r>
    </w:p>
    <w:p w:rsidR="00115252" w:rsidRPr="003C1CA2" w:rsidRDefault="0071706E" w:rsidP="003C1CA2">
      <w:pPr>
        <w:spacing w:line="276" w:lineRule="auto"/>
        <w:ind w:firstLineChars="200" w:firstLine="480"/>
        <w:rPr>
          <w:sz w:val="24"/>
          <w:szCs w:val="24"/>
        </w:rPr>
      </w:pPr>
      <w:r w:rsidRPr="003C1CA2">
        <w:rPr>
          <w:rFonts w:hint="eastAsia"/>
          <w:sz w:val="24"/>
          <w:szCs w:val="24"/>
        </w:rPr>
        <w:t>【按语】</w:t>
      </w:r>
    </w:p>
    <w:p w:rsidR="0071706E" w:rsidRPr="003C1CA2" w:rsidRDefault="00861B71" w:rsidP="003C1CA2">
      <w:pPr>
        <w:spacing w:line="276" w:lineRule="auto"/>
        <w:ind w:firstLineChars="200" w:firstLine="480"/>
        <w:rPr>
          <w:sz w:val="24"/>
          <w:szCs w:val="24"/>
        </w:rPr>
      </w:pPr>
      <w:r w:rsidRPr="003C1CA2">
        <w:rPr>
          <w:rFonts w:hint="eastAsia"/>
          <w:sz w:val="24"/>
          <w:szCs w:val="24"/>
        </w:rPr>
        <w:t>1</w:t>
      </w:r>
      <w:r w:rsidRPr="003C1CA2">
        <w:rPr>
          <w:rFonts w:hint="eastAsia"/>
          <w:sz w:val="24"/>
          <w:szCs w:val="24"/>
        </w:rPr>
        <w:t>．</w:t>
      </w:r>
      <w:r w:rsidR="0071706E" w:rsidRPr="003C1CA2">
        <w:rPr>
          <w:rFonts w:hint="eastAsia"/>
          <w:sz w:val="24"/>
          <w:szCs w:val="24"/>
        </w:rPr>
        <w:t>丹参味苦性微寒，入心兼归肝，专入血分，清而兼补。活血祛瘀作用广泛，能治瘀血阻滞各种病症；入营凉血，疗效显著，能治热病斑疹、热毒疮疡。至于安神之功，配清心之品，用于热入心包；配补益之品，则主</w:t>
      </w:r>
      <w:r w:rsidR="009C263C">
        <w:rPr>
          <w:rFonts w:hint="eastAsia"/>
          <w:sz w:val="24"/>
          <w:szCs w:val="24"/>
        </w:rPr>
        <w:t>失眠心悸。近时临床用于心绞痛、脉管炎及肝脾肿大诸症，颇受赞誉。</w:t>
      </w:r>
      <w:r w:rsidR="0071706E" w:rsidRPr="003C1CA2">
        <w:rPr>
          <w:rFonts w:hint="eastAsia"/>
          <w:sz w:val="24"/>
          <w:szCs w:val="24"/>
        </w:rPr>
        <w:t>月经过多及孕妇</w:t>
      </w:r>
      <w:r w:rsidR="009C263C">
        <w:rPr>
          <w:rFonts w:hint="eastAsia"/>
          <w:sz w:val="24"/>
          <w:szCs w:val="24"/>
        </w:rPr>
        <w:t>应</w:t>
      </w:r>
      <w:r w:rsidR="0071706E" w:rsidRPr="003C1CA2">
        <w:rPr>
          <w:rFonts w:hint="eastAsia"/>
          <w:sz w:val="24"/>
          <w:szCs w:val="24"/>
        </w:rPr>
        <w:t>当忌用。</w:t>
      </w:r>
    </w:p>
    <w:p w:rsidR="0071706E" w:rsidRPr="003C1CA2" w:rsidRDefault="00861B71" w:rsidP="003C1CA2">
      <w:pPr>
        <w:spacing w:line="276" w:lineRule="auto"/>
        <w:ind w:firstLineChars="200" w:firstLine="480"/>
        <w:rPr>
          <w:sz w:val="24"/>
          <w:szCs w:val="24"/>
        </w:rPr>
      </w:pPr>
      <w:r w:rsidRPr="003C1CA2">
        <w:rPr>
          <w:rFonts w:hint="eastAsia"/>
          <w:sz w:val="24"/>
          <w:szCs w:val="24"/>
        </w:rPr>
        <w:t>2</w:t>
      </w:r>
      <w:r w:rsidRPr="003C1CA2">
        <w:rPr>
          <w:rFonts w:hint="eastAsia"/>
          <w:sz w:val="24"/>
          <w:szCs w:val="24"/>
        </w:rPr>
        <w:t>．</w:t>
      </w:r>
      <w:r w:rsidR="0071706E" w:rsidRPr="003C1CA2">
        <w:rPr>
          <w:rFonts w:hint="eastAsia"/>
          <w:sz w:val="24"/>
          <w:szCs w:val="24"/>
        </w:rPr>
        <w:t>昔人有</w:t>
      </w:r>
      <w:r w:rsidR="009C263C">
        <w:rPr>
          <w:rFonts w:hint="eastAsia"/>
          <w:sz w:val="24"/>
          <w:szCs w:val="24"/>
        </w:rPr>
        <w:t>“</w:t>
      </w:r>
      <w:r w:rsidR="0071706E" w:rsidRPr="003C1CA2">
        <w:rPr>
          <w:rFonts w:hint="eastAsia"/>
          <w:sz w:val="24"/>
          <w:szCs w:val="24"/>
        </w:rPr>
        <w:t>一味丹参，功同四物</w:t>
      </w:r>
      <w:r w:rsidR="009C263C">
        <w:rPr>
          <w:rFonts w:hint="eastAsia"/>
          <w:sz w:val="24"/>
          <w:szCs w:val="24"/>
        </w:rPr>
        <w:t>”</w:t>
      </w:r>
      <w:r w:rsidR="0071706E" w:rsidRPr="003C1CA2">
        <w:rPr>
          <w:rFonts w:hint="eastAsia"/>
          <w:sz w:val="24"/>
          <w:szCs w:val="24"/>
        </w:rPr>
        <w:t>之说。查四物汤方（地黄</w:t>
      </w:r>
      <w:r w:rsidR="009C263C">
        <w:rPr>
          <w:rFonts w:hint="eastAsia"/>
          <w:sz w:val="24"/>
          <w:szCs w:val="24"/>
        </w:rPr>
        <w:t>、芍药、当归、川芎），随君臣灵活之变化，药物生熟、品种及药用部分</w:t>
      </w:r>
      <w:r w:rsidR="0071706E" w:rsidRPr="003C1CA2">
        <w:rPr>
          <w:rFonts w:hint="eastAsia"/>
          <w:sz w:val="24"/>
          <w:szCs w:val="24"/>
        </w:rPr>
        <w:t>之改变，而有补血、活血之不同。而丹参活血之功有余，补血之力不足，谓之活血祛瘀之功同于四物则可，谓补血之用相等，则非矣。</w:t>
      </w:r>
    </w:p>
    <w:p w:rsidR="0071706E" w:rsidRPr="003C1CA2" w:rsidRDefault="0071706E" w:rsidP="003C1CA2">
      <w:pPr>
        <w:spacing w:line="276" w:lineRule="auto"/>
        <w:ind w:firstLineChars="200" w:firstLine="480"/>
        <w:rPr>
          <w:sz w:val="24"/>
          <w:szCs w:val="24"/>
        </w:rPr>
      </w:pPr>
      <w:bookmarkStart w:id="0" w:name="_GoBack"/>
      <w:bookmarkEnd w:id="0"/>
      <w:r w:rsidRPr="003C1CA2">
        <w:rPr>
          <w:rFonts w:hint="eastAsia"/>
          <w:sz w:val="24"/>
          <w:szCs w:val="24"/>
        </w:rPr>
        <w:t>【方剂举例】</w:t>
      </w:r>
    </w:p>
    <w:p w:rsidR="0071706E" w:rsidRPr="003C1CA2" w:rsidRDefault="0071706E" w:rsidP="003C1CA2">
      <w:pPr>
        <w:spacing w:line="276" w:lineRule="auto"/>
        <w:ind w:firstLineChars="200" w:firstLine="480"/>
        <w:rPr>
          <w:sz w:val="24"/>
          <w:szCs w:val="24"/>
        </w:rPr>
      </w:pPr>
      <w:r w:rsidRPr="003C1CA2">
        <w:rPr>
          <w:rFonts w:hint="eastAsia"/>
          <w:sz w:val="24"/>
          <w:szCs w:val="24"/>
        </w:rPr>
        <w:t>丹参饮（《医宗金鉴》）：丹参、砂仁、檀香。治气滞血瘀，胃脘疼痛。</w:t>
      </w:r>
    </w:p>
    <w:p w:rsidR="0071706E" w:rsidRPr="003C1CA2" w:rsidRDefault="0071706E" w:rsidP="003C1CA2">
      <w:pPr>
        <w:spacing w:line="276" w:lineRule="auto"/>
        <w:ind w:firstLineChars="200" w:firstLine="480"/>
        <w:rPr>
          <w:sz w:val="24"/>
          <w:szCs w:val="24"/>
        </w:rPr>
      </w:pPr>
      <w:r w:rsidRPr="003C1CA2">
        <w:rPr>
          <w:rFonts w:hint="eastAsia"/>
          <w:sz w:val="24"/>
          <w:szCs w:val="24"/>
        </w:rPr>
        <w:t>宫外孕方（《方剂学》</w:t>
      </w:r>
      <w:r w:rsidR="00794BCB">
        <w:rPr>
          <w:rFonts w:hint="eastAsia"/>
          <w:sz w:val="24"/>
          <w:szCs w:val="24"/>
        </w:rPr>
        <w:t>，广州中医学院编）：丹参、赤芍、桃仁、乳香、没药。治</w:t>
      </w:r>
      <w:r w:rsidRPr="003C1CA2">
        <w:rPr>
          <w:rFonts w:hint="eastAsia"/>
          <w:sz w:val="24"/>
          <w:szCs w:val="24"/>
        </w:rPr>
        <w:t>宫外孕。</w:t>
      </w:r>
    </w:p>
    <w:p w:rsidR="0077716F" w:rsidRPr="003C1CA2" w:rsidRDefault="0071706E" w:rsidP="003C1CA2">
      <w:pPr>
        <w:spacing w:line="276" w:lineRule="auto"/>
        <w:ind w:firstLineChars="200" w:firstLine="480"/>
        <w:rPr>
          <w:sz w:val="24"/>
          <w:szCs w:val="24"/>
        </w:rPr>
      </w:pPr>
      <w:r w:rsidRPr="003C1CA2">
        <w:rPr>
          <w:rFonts w:hint="eastAsia"/>
          <w:sz w:val="24"/>
          <w:szCs w:val="24"/>
        </w:rPr>
        <w:t>复方</w:t>
      </w:r>
      <w:r w:rsidR="00794BCB">
        <w:rPr>
          <w:rFonts w:hint="eastAsia"/>
          <w:sz w:val="24"/>
          <w:szCs w:val="24"/>
        </w:rPr>
        <w:t>丹参片（《中华人民共和国药典》）：丹参、三七、冰片。治胸中憋闷、</w:t>
      </w:r>
      <w:r w:rsidRPr="003C1CA2">
        <w:rPr>
          <w:rFonts w:hint="eastAsia"/>
          <w:sz w:val="24"/>
          <w:szCs w:val="24"/>
        </w:rPr>
        <w:t>心绞痛。</w:t>
      </w:r>
    </w:p>
    <w:p w:rsidR="0077716F" w:rsidRPr="003C1CA2" w:rsidRDefault="00794BCB" w:rsidP="00794BCB">
      <w:pPr>
        <w:spacing w:line="276" w:lineRule="auto"/>
        <w:ind w:firstLineChars="200" w:firstLine="480"/>
        <w:jc w:val="right"/>
        <w:rPr>
          <w:sz w:val="24"/>
          <w:szCs w:val="24"/>
        </w:rPr>
      </w:pPr>
      <w:r>
        <w:rPr>
          <w:rFonts w:hint="eastAsia"/>
          <w:sz w:val="24"/>
          <w:szCs w:val="24"/>
        </w:rPr>
        <w:t>——</w:t>
      </w:r>
      <w:r w:rsidR="001C0ADD" w:rsidRPr="003C1CA2">
        <w:rPr>
          <w:rFonts w:hint="eastAsia"/>
          <w:sz w:val="24"/>
          <w:szCs w:val="24"/>
        </w:rPr>
        <w:t>摘录</w:t>
      </w:r>
      <w:r w:rsidR="00372989" w:rsidRPr="003C1CA2">
        <w:rPr>
          <w:sz w:val="24"/>
          <w:szCs w:val="24"/>
        </w:rPr>
        <w:t>自</w:t>
      </w:r>
      <w:r w:rsidR="00CD5A0E" w:rsidRPr="003C1CA2">
        <w:rPr>
          <w:rFonts w:hint="eastAsia"/>
          <w:sz w:val="24"/>
          <w:szCs w:val="24"/>
        </w:rPr>
        <w:t>中国中医药出版社</w:t>
      </w:r>
      <w:r w:rsidR="00372989" w:rsidRPr="003C1CA2">
        <w:rPr>
          <w:rFonts w:hint="eastAsia"/>
          <w:sz w:val="24"/>
          <w:szCs w:val="24"/>
        </w:rPr>
        <w:t>《中药学》</w:t>
      </w:r>
      <w:r w:rsidR="00F87A3E" w:rsidRPr="003C1CA2">
        <w:rPr>
          <w:rFonts w:hint="eastAsia"/>
          <w:sz w:val="24"/>
          <w:szCs w:val="24"/>
        </w:rPr>
        <w:t>等</w:t>
      </w:r>
      <w:r w:rsidR="00F31536" w:rsidRPr="003C1CA2">
        <w:rPr>
          <w:rFonts w:hint="eastAsia"/>
          <w:sz w:val="24"/>
          <w:szCs w:val="24"/>
        </w:rPr>
        <w:t>，仅供参考</w:t>
      </w:r>
    </w:p>
    <w:sectPr w:rsidR="0077716F" w:rsidRPr="003C1CA2" w:rsidSect="005114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D94" w:rsidRDefault="00863D94" w:rsidP="00CD5A0E">
      <w:r>
        <w:separator/>
      </w:r>
    </w:p>
  </w:endnote>
  <w:endnote w:type="continuationSeparator" w:id="1">
    <w:p w:rsidR="00863D94" w:rsidRDefault="00863D94" w:rsidP="00CD5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D94" w:rsidRDefault="00863D94" w:rsidP="00CD5A0E">
      <w:r>
        <w:separator/>
      </w:r>
    </w:p>
  </w:footnote>
  <w:footnote w:type="continuationSeparator" w:id="1">
    <w:p w:rsidR="00863D94" w:rsidRDefault="00863D94" w:rsidP="00CD5A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716F"/>
    <w:rsid w:val="000209F4"/>
    <w:rsid w:val="00032051"/>
    <w:rsid w:val="0006242A"/>
    <w:rsid w:val="00066A82"/>
    <w:rsid w:val="000717CC"/>
    <w:rsid w:val="000869B2"/>
    <w:rsid w:val="00095E6D"/>
    <w:rsid w:val="000B5847"/>
    <w:rsid w:val="000D58D1"/>
    <w:rsid w:val="000E22D3"/>
    <w:rsid w:val="00106078"/>
    <w:rsid w:val="00107AB2"/>
    <w:rsid w:val="00115252"/>
    <w:rsid w:val="00147D10"/>
    <w:rsid w:val="00154D1D"/>
    <w:rsid w:val="00165F15"/>
    <w:rsid w:val="0017630A"/>
    <w:rsid w:val="00186549"/>
    <w:rsid w:val="00186927"/>
    <w:rsid w:val="00197384"/>
    <w:rsid w:val="001B4016"/>
    <w:rsid w:val="001C0ADD"/>
    <w:rsid w:val="001D1164"/>
    <w:rsid w:val="001D23EC"/>
    <w:rsid w:val="001F3DEE"/>
    <w:rsid w:val="002015BE"/>
    <w:rsid w:val="0020749F"/>
    <w:rsid w:val="00224404"/>
    <w:rsid w:val="0023108F"/>
    <w:rsid w:val="00291D1D"/>
    <w:rsid w:val="002C3DB6"/>
    <w:rsid w:val="002F679C"/>
    <w:rsid w:val="00321781"/>
    <w:rsid w:val="00372828"/>
    <w:rsid w:val="00372989"/>
    <w:rsid w:val="00375025"/>
    <w:rsid w:val="003B44F4"/>
    <w:rsid w:val="003C1CA2"/>
    <w:rsid w:val="003F2902"/>
    <w:rsid w:val="00403746"/>
    <w:rsid w:val="0043096E"/>
    <w:rsid w:val="004418DF"/>
    <w:rsid w:val="00470A94"/>
    <w:rsid w:val="0048060A"/>
    <w:rsid w:val="00495F84"/>
    <w:rsid w:val="004E635B"/>
    <w:rsid w:val="005114F3"/>
    <w:rsid w:val="00524204"/>
    <w:rsid w:val="00540038"/>
    <w:rsid w:val="005549F0"/>
    <w:rsid w:val="00567945"/>
    <w:rsid w:val="0058719D"/>
    <w:rsid w:val="005C2DFA"/>
    <w:rsid w:val="00605520"/>
    <w:rsid w:val="006207E7"/>
    <w:rsid w:val="00626ACF"/>
    <w:rsid w:val="00632E29"/>
    <w:rsid w:val="00644BCF"/>
    <w:rsid w:val="006552B4"/>
    <w:rsid w:val="00657C5A"/>
    <w:rsid w:val="006B465F"/>
    <w:rsid w:val="006B5DB7"/>
    <w:rsid w:val="006C6004"/>
    <w:rsid w:val="00701855"/>
    <w:rsid w:val="0071706E"/>
    <w:rsid w:val="00727E33"/>
    <w:rsid w:val="0074644D"/>
    <w:rsid w:val="007512C6"/>
    <w:rsid w:val="0075744E"/>
    <w:rsid w:val="0077331F"/>
    <w:rsid w:val="0077621D"/>
    <w:rsid w:val="0077716F"/>
    <w:rsid w:val="00783BFB"/>
    <w:rsid w:val="00794BCB"/>
    <w:rsid w:val="007A3C5A"/>
    <w:rsid w:val="007D6EE3"/>
    <w:rsid w:val="007E0CDA"/>
    <w:rsid w:val="00802733"/>
    <w:rsid w:val="0081302B"/>
    <w:rsid w:val="008533A3"/>
    <w:rsid w:val="00861B71"/>
    <w:rsid w:val="00863D94"/>
    <w:rsid w:val="00882304"/>
    <w:rsid w:val="0088479D"/>
    <w:rsid w:val="008940BC"/>
    <w:rsid w:val="008E4400"/>
    <w:rsid w:val="008F0BBE"/>
    <w:rsid w:val="008F4BAC"/>
    <w:rsid w:val="00903997"/>
    <w:rsid w:val="009107F8"/>
    <w:rsid w:val="00913547"/>
    <w:rsid w:val="00940A62"/>
    <w:rsid w:val="009530B1"/>
    <w:rsid w:val="00961DFC"/>
    <w:rsid w:val="009740AC"/>
    <w:rsid w:val="00984A17"/>
    <w:rsid w:val="00990395"/>
    <w:rsid w:val="00996243"/>
    <w:rsid w:val="00997C6B"/>
    <w:rsid w:val="00997E90"/>
    <w:rsid w:val="009A339E"/>
    <w:rsid w:val="009C263C"/>
    <w:rsid w:val="009C64E9"/>
    <w:rsid w:val="009D1D1F"/>
    <w:rsid w:val="00A231CF"/>
    <w:rsid w:val="00A24894"/>
    <w:rsid w:val="00A317AE"/>
    <w:rsid w:val="00A732E2"/>
    <w:rsid w:val="00AC2822"/>
    <w:rsid w:val="00AD61BF"/>
    <w:rsid w:val="00AD7C62"/>
    <w:rsid w:val="00AE1A4B"/>
    <w:rsid w:val="00AF0E70"/>
    <w:rsid w:val="00AF5C2A"/>
    <w:rsid w:val="00B008F7"/>
    <w:rsid w:val="00B02CBD"/>
    <w:rsid w:val="00B13053"/>
    <w:rsid w:val="00B67955"/>
    <w:rsid w:val="00B70895"/>
    <w:rsid w:val="00B769DF"/>
    <w:rsid w:val="00B8361E"/>
    <w:rsid w:val="00BA6680"/>
    <w:rsid w:val="00BC2357"/>
    <w:rsid w:val="00BC5C1B"/>
    <w:rsid w:val="00C03B3D"/>
    <w:rsid w:val="00C253EC"/>
    <w:rsid w:val="00C35832"/>
    <w:rsid w:val="00C4417F"/>
    <w:rsid w:val="00C45863"/>
    <w:rsid w:val="00C570ED"/>
    <w:rsid w:val="00C66F00"/>
    <w:rsid w:val="00C760B0"/>
    <w:rsid w:val="00CB6B89"/>
    <w:rsid w:val="00CC3A90"/>
    <w:rsid w:val="00CD5A0E"/>
    <w:rsid w:val="00D02295"/>
    <w:rsid w:val="00D03FB0"/>
    <w:rsid w:val="00D10773"/>
    <w:rsid w:val="00D11F6F"/>
    <w:rsid w:val="00D2039C"/>
    <w:rsid w:val="00D23D64"/>
    <w:rsid w:val="00D24909"/>
    <w:rsid w:val="00D5470E"/>
    <w:rsid w:val="00D76396"/>
    <w:rsid w:val="00D91E83"/>
    <w:rsid w:val="00DB7043"/>
    <w:rsid w:val="00DD7EB7"/>
    <w:rsid w:val="00DE5D41"/>
    <w:rsid w:val="00DF7739"/>
    <w:rsid w:val="00E012F4"/>
    <w:rsid w:val="00E365D0"/>
    <w:rsid w:val="00E739D8"/>
    <w:rsid w:val="00E75005"/>
    <w:rsid w:val="00ED6B1D"/>
    <w:rsid w:val="00F31536"/>
    <w:rsid w:val="00F374C5"/>
    <w:rsid w:val="00F83FC1"/>
    <w:rsid w:val="00F87A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16F"/>
    <w:pPr>
      <w:widowControl w:val="0"/>
      <w:jc w:val="both"/>
    </w:pPr>
  </w:style>
  <w:style w:type="paragraph" w:styleId="1">
    <w:name w:val="heading 1"/>
    <w:basedOn w:val="a"/>
    <w:next w:val="a"/>
    <w:link w:val="1Char"/>
    <w:uiPriority w:val="9"/>
    <w:qFormat/>
    <w:rsid w:val="0071706E"/>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6552B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E739D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03B3D"/>
    <w:rPr>
      <w:sz w:val="18"/>
      <w:szCs w:val="18"/>
    </w:rPr>
  </w:style>
  <w:style w:type="character" w:customStyle="1" w:styleId="Char">
    <w:name w:val="批注框文本 Char"/>
    <w:basedOn w:val="a0"/>
    <w:link w:val="a3"/>
    <w:uiPriority w:val="99"/>
    <w:semiHidden/>
    <w:rsid w:val="00C03B3D"/>
    <w:rPr>
      <w:sz w:val="18"/>
      <w:szCs w:val="18"/>
    </w:rPr>
  </w:style>
  <w:style w:type="character" w:customStyle="1" w:styleId="2Char">
    <w:name w:val="标题 2 Char"/>
    <w:basedOn w:val="a0"/>
    <w:link w:val="2"/>
    <w:uiPriority w:val="9"/>
    <w:rsid w:val="006552B4"/>
    <w:rPr>
      <w:rFonts w:ascii="宋体" w:eastAsia="宋体" w:hAnsi="宋体" w:cs="宋体"/>
      <w:b/>
      <w:bCs/>
      <w:kern w:val="0"/>
      <w:sz w:val="36"/>
      <w:szCs w:val="36"/>
    </w:rPr>
  </w:style>
  <w:style w:type="character" w:customStyle="1" w:styleId="3Char">
    <w:name w:val="标题 3 Char"/>
    <w:basedOn w:val="a0"/>
    <w:link w:val="3"/>
    <w:uiPriority w:val="9"/>
    <w:semiHidden/>
    <w:rsid w:val="00E739D8"/>
    <w:rPr>
      <w:b/>
      <w:bCs/>
      <w:sz w:val="32"/>
      <w:szCs w:val="32"/>
    </w:rPr>
  </w:style>
  <w:style w:type="character" w:customStyle="1" w:styleId="1Char">
    <w:name w:val="标题 1 Char"/>
    <w:basedOn w:val="a0"/>
    <w:link w:val="1"/>
    <w:uiPriority w:val="9"/>
    <w:rsid w:val="0071706E"/>
    <w:rPr>
      <w:b/>
      <w:bCs/>
      <w:kern w:val="44"/>
      <w:sz w:val="44"/>
      <w:szCs w:val="44"/>
    </w:rPr>
  </w:style>
  <w:style w:type="paragraph" w:styleId="a4">
    <w:name w:val="header"/>
    <w:basedOn w:val="a"/>
    <w:link w:val="Char0"/>
    <w:uiPriority w:val="99"/>
    <w:unhideWhenUsed/>
    <w:rsid w:val="00CD5A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D5A0E"/>
    <w:rPr>
      <w:sz w:val="18"/>
      <w:szCs w:val="18"/>
    </w:rPr>
  </w:style>
  <w:style w:type="paragraph" w:styleId="a5">
    <w:name w:val="footer"/>
    <w:basedOn w:val="a"/>
    <w:link w:val="Char1"/>
    <w:uiPriority w:val="99"/>
    <w:unhideWhenUsed/>
    <w:rsid w:val="00CD5A0E"/>
    <w:pPr>
      <w:tabs>
        <w:tab w:val="center" w:pos="4153"/>
        <w:tab w:val="right" w:pos="8306"/>
      </w:tabs>
      <w:snapToGrid w:val="0"/>
      <w:jc w:val="left"/>
    </w:pPr>
    <w:rPr>
      <w:sz w:val="18"/>
      <w:szCs w:val="18"/>
    </w:rPr>
  </w:style>
  <w:style w:type="character" w:customStyle="1" w:styleId="Char1">
    <w:name w:val="页脚 Char"/>
    <w:basedOn w:val="a0"/>
    <w:link w:val="a5"/>
    <w:uiPriority w:val="99"/>
    <w:rsid w:val="00CD5A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806738">
      <w:bodyDiv w:val="1"/>
      <w:marLeft w:val="0"/>
      <w:marRight w:val="0"/>
      <w:marTop w:val="0"/>
      <w:marBottom w:val="0"/>
      <w:divBdr>
        <w:top w:val="none" w:sz="0" w:space="0" w:color="auto"/>
        <w:left w:val="none" w:sz="0" w:space="0" w:color="auto"/>
        <w:bottom w:val="none" w:sz="0" w:space="0" w:color="auto"/>
        <w:right w:val="none" w:sz="0" w:space="0" w:color="auto"/>
      </w:divBdr>
    </w:div>
    <w:div w:id="123624100">
      <w:bodyDiv w:val="1"/>
      <w:marLeft w:val="0"/>
      <w:marRight w:val="0"/>
      <w:marTop w:val="0"/>
      <w:marBottom w:val="0"/>
      <w:divBdr>
        <w:top w:val="none" w:sz="0" w:space="0" w:color="auto"/>
        <w:left w:val="none" w:sz="0" w:space="0" w:color="auto"/>
        <w:bottom w:val="none" w:sz="0" w:space="0" w:color="auto"/>
        <w:right w:val="none" w:sz="0" w:space="0" w:color="auto"/>
      </w:divBdr>
    </w:div>
    <w:div w:id="489251394">
      <w:bodyDiv w:val="1"/>
      <w:marLeft w:val="0"/>
      <w:marRight w:val="0"/>
      <w:marTop w:val="0"/>
      <w:marBottom w:val="0"/>
      <w:divBdr>
        <w:top w:val="none" w:sz="0" w:space="0" w:color="auto"/>
        <w:left w:val="none" w:sz="0" w:space="0" w:color="auto"/>
        <w:bottom w:val="none" w:sz="0" w:space="0" w:color="auto"/>
        <w:right w:val="none" w:sz="0" w:space="0" w:color="auto"/>
      </w:divBdr>
    </w:div>
    <w:div w:id="570045521">
      <w:bodyDiv w:val="1"/>
      <w:marLeft w:val="0"/>
      <w:marRight w:val="0"/>
      <w:marTop w:val="0"/>
      <w:marBottom w:val="0"/>
      <w:divBdr>
        <w:top w:val="none" w:sz="0" w:space="0" w:color="auto"/>
        <w:left w:val="none" w:sz="0" w:space="0" w:color="auto"/>
        <w:bottom w:val="none" w:sz="0" w:space="0" w:color="auto"/>
        <w:right w:val="none" w:sz="0" w:space="0" w:color="auto"/>
      </w:divBdr>
    </w:div>
    <w:div w:id="950748290">
      <w:bodyDiv w:val="1"/>
      <w:marLeft w:val="0"/>
      <w:marRight w:val="0"/>
      <w:marTop w:val="0"/>
      <w:marBottom w:val="0"/>
      <w:divBdr>
        <w:top w:val="none" w:sz="0" w:space="0" w:color="auto"/>
        <w:left w:val="none" w:sz="0" w:space="0" w:color="auto"/>
        <w:bottom w:val="none" w:sz="0" w:space="0" w:color="auto"/>
        <w:right w:val="none" w:sz="0" w:space="0" w:color="auto"/>
      </w:divBdr>
    </w:div>
    <w:div w:id="975336921">
      <w:bodyDiv w:val="1"/>
      <w:marLeft w:val="0"/>
      <w:marRight w:val="0"/>
      <w:marTop w:val="0"/>
      <w:marBottom w:val="0"/>
      <w:divBdr>
        <w:top w:val="none" w:sz="0" w:space="0" w:color="auto"/>
        <w:left w:val="none" w:sz="0" w:space="0" w:color="auto"/>
        <w:bottom w:val="none" w:sz="0" w:space="0" w:color="auto"/>
        <w:right w:val="none" w:sz="0" w:space="0" w:color="auto"/>
      </w:divBdr>
    </w:div>
    <w:div w:id="1027635426">
      <w:bodyDiv w:val="1"/>
      <w:marLeft w:val="0"/>
      <w:marRight w:val="0"/>
      <w:marTop w:val="0"/>
      <w:marBottom w:val="0"/>
      <w:divBdr>
        <w:top w:val="none" w:sz="0" w:space="0" w:color="auto"/>
        <w:left w:val="none" w:sz="0" w:space="0" w:color="auto"/>
        <w:bottom w:val="none" w:sz="0" w:space="0" w:color="auto"/>
        <w:right w:val="none" w:sz="0" w:space="0" w:color="auto"/>
      </w:divBdr>
      <w:divsChild>
        <w:div w:id="358120748">
          <w:marLeft w:val="0"/>
          <w:marRight w:val="0"/>
          <w:marTop w:val="300"/>
          <w:marBottom w:val="180"/>
          <w:divBdr>
            <w:top w:val="none" w:sz="0" w:space="0" w:color="auto"/>
            <w:left w:val="none" w:sz="0" w:space="0" w:color="auto"/>
            <w:bottom w:val="none" w:sz="0" w:space="0" w:color="auto"/>
            <w:right w:val="none" w:sz="0" w:space="0" w:color="auto"/>
          </w:divBdr>
        </w:div>
        <w:div w:id="723410412">
          <w:marLeft w:val="0"/>
          <w:marRight w:val="0"/>
          <w:marTop w:val="0"/>
          <w:marBottom w:val="225"/>
          <w:divBdr>
            <w:top w:val="none" w:sz="0" w:space="0" w:color="auto"/>
            <w:left w:val="none" w:sz="0" w:space="0" w:color="auto"/>
            <w:bottom w:val="none" w:sz="0" w:space="0" w:color="auto"/>
            <w:right w:val="none" w:sz="0" w:space="0" w:color="auto"/>
          </w:divBdr>
        </w:div>
      </w:divsChild>
    </w:div>
    <w:div w:id="1510606275">
      <w:bodyDiv w:val="1"/>
      <w:marLeft w:val="0"/>
      <w:marRight w:val="0"/>
      <w:marTop w:val="0"/>
      <w:marBottom w:val="0"/>
      <w:divBdr>
        <w:top w:val="none" w:sz="0" w:space="0" w:color="auto"/>
        <w:left w:val="none" w:sz="0" w:space="0" w:color="auto"/>
        <w:bottom w:val="none" w:sz="0" w:space="0" w:color="auto"/>
        <w:right w:val="none" w:sz="0" w:space="0" w:color="auto"/>
      </w:divBdr>
    </w:div>
    <w:div w:id="1764690479">
      <w:bodyDiv w:val="1"/>
      <w:marLeft w:val="0"/>
      <w:marRight w:val="0"/>
      <w:marTop w:val="0"/>
      <w:marBottom w:val="0"/>
      <w:divBdr>
        <w:top w:val="none" w:sz="0" w:space="0" w:color="auto"/>
        <w:left w:val="none" w:sz="0" w:space="0" w:color="auto"/>
        <w:bottom w:val="none" w:sz="0" w:space="0" w:color="auto"/>
        <w:right w:val="none" w:sz="0" w:space="0" w:color="auto"/>
      </w:divBdr>
      <w:divsChild>
        <w:div w:id="1693334768">
          <w:marLeft w:val="-450"/>
          <w:marRight w:val="0"/>
          <w:marTop w:val="525"/>
          <w:marBottom w:val="225"/>
          <w:divBdr>
            <w:top w:val="none" w:sz="0" w:space="0" w:color="auto"/>
            <w:left w:val="single" w:sz="48" w:space="0" w:color="4F9CEE"/>
            <w:bottom w:val="none" w:sz="0" w:space="0" w:color="auto"/>
            <w:right w:val="none" w:sz="0" w:space="0" w:color="auto"/>
          </w:divBdr>
        </w:div>
        <w:div w:id="1462261949">
          <w:marLeft w:val="0"/>
          <w:marRight w:val="0"/>
          <w:marTop w:val="0"/>
          <w:marBottom w:val="225"/>
          <w:divBdr>
            <w:top w:val="none" w:sz="0" w:space="0" w:color="auto"/>
            <w:left w:val="none" w:sz="0" w:space="0" w:color="auto"/>
            <w:bottom w:val="none" w:sz="0" w:space="0" w:color="auto"/>
            <w:right w:val="none" w:sz="0" w:space="0" w:color="auto"/>
          </w:divBdr>
        </w:div>
      </w:divsChild>
    </w:div>
    <w:div w:id="1798834358">
      <w:bodyDiv w:val="1"/>
      <w:marLeft w:val="0"/>
      <w:marRight w:val="0"/>
      <w:marTop w:val="0"/>
      <w:marBottom w:val="0"/>
      <w:divBdr>
        <w:top w:val="none" w:sz="0" w:space="0" w:color="auto"/>
        <w:left w:val="none" w:sz="0" w:space="0" w:color="auto"/>
        <w:bottom w:val="none" w:sz="0" w:space="0" w:color="auto"/>
        <w:right w:val="none" w:sz="0" w:space="0" w:color="auto"/>
      </w:divBdr>
    </w:div>
    <w:div w:id="1839541872">
      <w:bodyDiv w:val="1"/>
      <w:marLeft w:val="0"/>
      <w:marRight w:val="0"/>
      <w:marTop w:val="0"/>
      <w:marBottom w:val="0"/>
      <w:divBdr>
        <w:top w:val="none" w:sz="0" w:space="0" w:color="auto"/>
        <w:left w:val="none" w:sz="0" w:space="0" w:color="auto"/>
        <w:bottom w:val="none" w:sz="0" w:space="0" w:color="auto"/>
        <w:right w:val="none" w:sz="0" w:space="0" w:color="auto"/>
      </w:divBdr>
    </w:div>
    <w:div w:id="184663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2509</TotalTime>
  <Pages>4</Pages>
  <Words>460</Words>
  <Characters>2626</Characters>
  <Application>Microsoft Office Word</Application>
  <DocSecurity>0</DocSecurity>
  <Lines>21</Lines>
  <Paragraphs>6</Paragraphs>
  <ScaleCrop>false</ScaleCrop>
  <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喻伯军</dc:creator>
  <cp:keywords/>
  <dc:description/>
  <cp:lastModifiedBy>user</cp:lastModifiedBy>
  <cp:revision>65</cp:revision>
  <dcterms:created xsi:type="dcterms:W3CDTF">2018-02-07T06:19:00Z</dcterms:created>
  <dcterms:modified xsi:type="dcterms:W3CDTF">2018-03-02T08:22:00Z</dcterms:modified>
</cp:coreProperties>
</file>